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-420" w:leftChars="-200" w:right="-315" w:rightChars="-15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长沙至宁乡</w:t>
      </w:r>
      <w:r>
        <w:rPr>
          <w:rFonts w:hint="eastAsia" w:ascii="Times New Roman" w:hAnsi="Times New Roman"/>
          <w:b/>
          <w:sz w:val="28"/>
          <w:szCs w:val="28"/>
        </w:rPr>
        <w:t>线</w:t>
      </w:r>
      <w:r>
        <w:rPr>
          <w:rFonts w:ascii="Times New Roman" w:hAnsi="Times New Roman"/>
          <w:b/>
          <w:sz w:val="28"/>
          <w:szCs w:val="28"/>
        </w:rPr>
        <w:t>工程</w:t>
      </w:r>
    </w:p>
    <w:p>
      <w:pPr>
        <w:spacing w:line="500" w:lineRule="exact"/>
        <w:ind w:left="-420" w:leftChars="-200" w:right="-315" w:rightChars="-150"/>
        <w:jc w:val="center"/>
        <w:rPr>
          <w:rFonts w:ascii="Times New Roman" w:hAnsi="Times New Roman" w:eastAsiaTheme="minorEastAsia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社会稳定风险分析（公众）调查问卷</w:t>
      </w:r>
    </w:p>
    <w:p>
      <w:pPr>
        <w:spacing w:line="500" w:lineRule="exact"/>
        <w:ind w:left="-420" w:leftChars="-200" w:right="-315" w:rightChars="-150"/>
        <w:jc w:val="center"/>
        <w:rPr>
          <w:rFonts w:ascii="Times New Roman" w:hAnsi="Times New Roman" w:eastAsiaTheme="minorEastAsia"/>
          <w:b/>
          <w:sz w:val="28"/>
          <w:szCs w:val="28"/>
        </w:rPr>
      </w:pPr>
    </w:p>
    <w:p>
      <w:pPr>
        <w:spacing w:line="400" w:lineRule="exact"/>
        <w:ind w:firstLine="480" w:firstLineChars="200"/>
        <w:jc w:val="left"/>
        <w:rPr>
          <w:rFonts w:ascii="Times New Roman" w:hAnsi="宋体"/>
          <w:sz w:val="24"/>
          <w:szCs w:val="24"/>
        </w:rPr>
      </w:pPr>
      <w:r>
        <w:rPr>
          <w:rFonts w:ascii="Times New Roman" w:hAnsi="宋体"/>
          <w:sz w:val="24"/>
          <w:szCs w:val="24"/>
        </w:rPr>
        <w:t>为充分了解群众对</w:t>
      </w:r>
      <w:r>
        <w:rPr>
          <w:rFonts w:hint="eastAsia" w:ascii="Times New Roman" w:hAnsi="宋体"/>
          <w:sz w:val="24"/>
          <w:szCs w:val="24"/>
        </w:rPr>
        <w:t>长沙至宁乡线工程</w:t>
      </w:r>
      <w:r>
        <w:rPr>
          <w:rFonts w:ascii="Times New Roman" w:hAnsi="宋体"/>
          <w:sz w:val="24"/>
          <w:szCs w:val="24"/>
        </w:rPr>
        <w:t>建设的意见和建议，切实维护好群众利益，</w:t>
      </w:r>
      <w:r>
        <w:rPr>
          <w:rFonts w:hint="eastAsia" w:ascii="Times New Roman" w:hAnsi="宋体"/>
          <w:sz w:val="24"/>
          <w:szCs w:val="24"/>
        </w:rPr>
        <w:t>我单位</w:t>
      </w:r>
      <w:r>
        <w:rPr>
          <w:rFonts w:ascii="Times New Roman" w:hAnsi="宋体"/>
          <w:sz w:val="24"/>
          <w:szCs w:val="24"/>
        </w:rPr>
        <w:t>受长沙市轨道交通集团有限公司委托，现进行</w:t>
      </w:r>
      <w:r>
        <w:rPr>
          <w:rFonts w:hint="eastAsia" w:ascii="Times New Roman" w:hAnsi="宋体"/>
          <w:sz w:val="24"/>
          <w:szCs w:val="24"/>
        </w:rPr>
        <w:t>长沙至宁乡线工程</w:t>
      </w:r>
      <w:r>
        <w:rPr>
          <w:rFonts w:ascii="Times New Roman" w:hAnsi="宋体"/>
          <w:sz w:val="24"/>
          <w:szCs w:val="24"/>
        </w:rPr>
        <w:t>社会影响的前期调研，希望了解您对本项目建设的看法和意见，恳请您协助完成本次项目调查，我们会对您提供的信息保密，请您放心。谢谢！</w:t>
      </w:r>
    </w:p>
    <w:p>
      <w:pPr>
        <w:spacing w:line="400" w:lineRule="exact"/>
        <w:ind w:firstLine="480" w:firstLineChars="200"/>
        <w:jc w:val="left"/>
        <w:rPr>
          <w:rFonts w:hint="eastAsia" w:ascii="Times New Roman" w:hAnsi="宋体"/>
          <w:sz w:val="24"/>
          <w:szCs w:val="24"/>
        </w:rPr>
      </w:pPr>
      <w:r>
        <w:rPr>
          <w:rFonts w:hint="eastAsia" w:ascii="Times New Roman" w:hAnsi="宋体"/>
          <w:sz w:val="24"/>
          <w:szCs w:val="24"/>
          <w:lang w:val="en-US" w:eastAsia="zh-CN"/>
        </w:rPr>
        <w:t>长沙至宁乡线工程</w:t>
      </w:r>
      <w:r>
        <w:rPr>
          <w:rFonts w:hint="eastAsia" w:ascii="Times New Roman" w:hAnsi="宋体"/>
          <w:sz w:val="24"/>
          <w:szCs w:val="24"/>
        </w:rPr>
        <w:t>线路全长</w:t>
      </w:r>
      <w:r>
        <w:rPr>
          <w:rFonts w:hint="eastAsia" w:ascii="Times New Roman" w:hAnsi="宋体"/>
          <w:sz w:val="24"/>
          <w:szCs w:val="24"/>
          <w:lang w:val="en-US" w:eastAsia="zh-CN"/>
        </w:rPr>
        <w:t>约38</w:t>
      </w:r>
      <w:r>
        <w:rPr>
          <w:rFonts w:hint="eastAsia" w:ascii="Times New Roman" w:hAnsi="宋体"/>
          <w:sz w:val="24"/>
          <w:szCs w:val="24"/>
        </w:rPr>
        <w:t>公里，设站13座，其中地下站5座，为行政中心站、一环北路站、枫林西路站、雷锋镇站、长庆站，高架站8座，为宁乡高铁站、发展路站、华强路站、新阳路站、光明村站、白箬铺站、黄桥大道西站（</w:t>
      </w:r>
      <w:r>
        <w:rPr>
          <w:rFonts w:hint="eastAsia" w:ascii="Times New Roman" w:hAnsi="宋体"/>
          <w:sz w:val="24"/>
          <w:szCs w:val="24"/>
          <w:lang w:val="en-US" w:eastAsia="zh-CN"/>
        </w:rPr>
        <w:t>土建</w:t>
      </w:r>
      <w:r>
        <w:rPr>
          <w:rFonts w:hint="eastAsia" w:ascii="Times New Roman" w:hAnsi="宋体"/>
          <w:sz w:val="24"/>
          <w:szCs w:val="24"/>
        </w:rPr>
        <w:t>预留）、中联智慧城站，另外</w:t>
      </w:r>
      <w:r>
        <w:rPr>
          <w:rFonts w:hint="eastAsia" w:ascii="Times New Roman" w:hAnsi="宋体"/>
          <w:sz w:val="24"/>
          <w:szCs w:val="24"/>
          <w:lang w:val="en-US" w:eastAsia="zh-CN"/>
        </w:rPr>
        <w:t>规划</w:t>
      </w:r>
      <w:r>
        <w:rPr>
          <w:rFonts w:hint="eastAsia" w:ascii="Times New Roman" w:hAnsi="宋体"/>
          <w:sz w:val="24"/>
          <w:szCs w:val="24"/>
        </w:rPr>
        <w:t>预留沩水站、金洲南路站。全线于宁乡高铁站西侧设宁乡车辆段、于黄桥大道西站西侧设黄桥大道停车场。</w:t>
      </w: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全线新建1座主变。</w:t>
      </w:r>
    </w:p>
    <w:p>
      <w:pPr>
        <w:spacing w:line="400" w:lineRule="exact"/>
        <w:ind w:firstLine="480" w:firstLineChars="200"/>
        <w:jc w:val="left"/>
        <w:rPr>
          <w:rFonts w:ascii="Times New Roman" w:hAnsi="宋体"/>
          <w:sz w:val="24"/>
          <w:szCs w:val="24"/>
        </w:rPr>
      </w:pPr>
    </w:p>
    <w:p>
      <w:pPr>
        <w:spacing w:line="500" w:lineRule="exact"/>
        <w:ind w:left="-420" w:leftChars="-200" w:right="-23" w:rightChars="-11"/>
        <w:jc w:val="right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t>调查日期：</w:t>
      </w:r>
      <w:r>
        <w:rPr>
          <w:rFonts w:ascii="黑体" w:hAnsi="黑体" w:eastAsia="黑体"/>
          <w:sz w:val="24"/>
          <w:szCs w:val="24"/>
          <w:u w:val="single"/>
        </w:rPr>
        <w:t xml:space="preserve">     </w:t>
      </w:r>
      <w:r>
        <w:rPr>
          <w:rFonts w:ascii="黑体" w:hAnsi="黑体" w:eastAsia="黑体"/>
          <w:sz w:val="24"/>
          <w:szCs w:val="24"/>
        </w:rPr>
        <w:t>年</w:t>
      </w:r>
      <w:r>
        <w:rPr>
          <w:rFonts w:ascii="黑体" w:hAnsi="黑体" w:eastAsia="黑体"/>
          <w:sz w:val="24"/>
          <w:szCs w:val="24"/>
          <w:u w:val="single"/>
        </w:rPr>
        <w:t xml:space="preserve">    </w:t>
      </w:r>
      <w:r>
        <w:rPr>
          <w:rFonts w:ascii="黑体" w:hAnsi="黑体" w:eastAsia="黑体"/>
          <w:sz w:val="24"/>
          <w:szCs w:val="24"/>
        </w:rPr>
        <w:t xml:space="preserve"> 月</w:t>
      </w:r>
      <w:r>
        <w:rPr>
          <w:rFonts w:ascii="黑体" w:hAnsi="黑体" w:eastAsia="黑体"/>
          <w:sz w:val="24"/>
          <w:szCs w:val="24"/>
          <w:u w:val="single"/>
        </w:rPr>
        <w:t xml:space="preserve">     </w:t>
      </w:r>
      <w:r>
        <w:rPr>
          <w:rFonts w:ascii="黑体" w:hAnsi="黑体" w:eastAsia="黑体"/>
          <w:sz w:val="24"/>
          <w:szCs w:val="24"/>
        </w:rPr>
        <w:t>日</w:t>
      </w:r>
    </w:p>
    <w:p>
      <w:pPr>
        <w:spacing w:line="500" w:lineRule="exact"/>
        <w:jc w:val="left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一、基本信息</w:t>
      </w:r>
    </w:p>
    <w:tbl>
      <w:tblPr>
        <w:tblStyle w:val="8"/>
        <w:tblW w:w="1033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355"/>
        <w:gridCol w:w="1279"/>
        <w:gridCol w:w="2036"/>
        <w:gridCol w:w="1441"/>
        <w:gridCol w:w="159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Theme="minorEastAsia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贵姓</w:t>
            </w:r>
          </w:p>
        </w:tc>
        <w:tc>
          <w:tcPr>
            <w:tcW w:w="2355" w:type="dxa"/>
            <w:vAlign w:val="center"/>
          </w:tcPr>
          <w:p>
            <w:pPr>
              <w:tabs>
                <w:tab w:val="left" w:pos="57"/>
              </w:tabs>
              <w:spacing w:line="320" w:lineRule="exact"/>
              <w:ind w:left="-250" w:leftChars="-119" w:firstLine="105" w:firstLineChars="50"/>
              <w:jc w:val="center"/>
              <w:rPr>
                <w:rFonts w:ascii="Times New Roman" w:hAnsi="Times New Roman"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vAlign w:val="center"/>
          </w:tcPr>
          <w:p>
            <w:pPr>
              <w:tabs>
                <w:tab w:val="left" w:pos="57"/>
              </w:tabs>
              <w:spacing w:line="320" w:lineRule="exact"/>
              <w:ind w:left="-250" w:leftChars="-119" w:firstLine="105" w:firstLineChars="50"/>
              <w:jc w:val="center"/>
              <w:rPr>
                <w:rFonts w:ascii="Times New Roman" w:hAnsi="Times New Roman"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036" w:type="dxa"/>
            <w:vAlign w:val="center"/>
          </w:tcPr>
          <w:p>
            <w:pPr>
              <w:tabs>
                <w:tab w:val="left" w:pos="57"/>
              </w:tabs>
              <w:spacing w:line="320" w:lineRule="exact"/>
              <w:ind w:left="-250" w:leftChars="-119" w:firstLine="105" w:firstLineChars="50"/>
              <w:jc w:val="center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男 </w:t>
            </w:r>
            <w:r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44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59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8701" w:type="dxa"/>
            <w:gridSpan w:val="5"/>
            <w:vAlign w:val="center"/>
          </w:tcPr>
          <w:p>
            <w:pPr>
              <w:spacing w:line="320" w:lineRule="exact"/>
              <w:ind w:firstLine="105" w:firstLineChars="50"/>
              <w:rPr>
                <w:rFonts w:ascii="Times New Roman" w:hAnsi="Times New Roman"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18岁以下      </w:t>
            </w:r>
            <w:r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18～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岁 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31～40岁   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41～50岁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51～60岁  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6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岁以上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8701" w:type="dxa"/>
            <w:gridSpan w:val="5"/>
            <w:vAlign w:val="center"/>
          </w:tcPr>
          <w:p>
            <w:pPr>
              <w:spacing w:line="320" w:lineRule="exact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初中及以下        高中         大专         本科         硕士及以上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职业状况</w:t>
            </w:r>
          </w:p>
        </w:tc>
        <w:tc>
          <w:tcPr>
            <w:tcW w:w="8701" w:type="dxa"/>
            <w:gridSpan w:val="5"/>
            <w:vAlign w:val="center"/>
          </w:tcPr>
          <w:p>
            <w:pPr>
              <w:spacing w:line="320" w:lineRule="exact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农民  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工人  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学生  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公务员  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企事业人员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个体经营 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离退休 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Theme="minorEastAsia"/>
                <w:b/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8701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市          区（县）         街道（镇）        社区（村）</w:t>
            </w:r>
          </w:p>
        </w:tc>
      </w:tr>
    </w:tbl>
    <w:p>
      <w:pPr>
        <w:spacing w:line="500" w:lineRule="exact"/>
        <w:ind w:left="-420" w:leftChars="-200" w:right="-23" w:rightChars="-11" w:firstLine="450" w:firstLineChars="150"/>
        <w:jc w:val="left"/>
        <w:rPr>
          <w:rFonts w:ascii="Times New Roman" w:hAnsi="Times New Roman" w:eastAsia="黑体"/>
          <w:sz w:val="30"/>
          <w:szCs w:val="30"/>
        </w:rPr>
      </w:pPr>
    </w:p>
    <w:p>
      <w:pPr>
        <w:spacing w:line="500" w:lineRule="exact"/>
        <w:ind w:left="-420" w:leftChars="-200" w:right="-23" w:rightChars="-11" w:firstLine="450" w:firstLineChars="150"/>
        <w:jc w:val="left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二、单选题</w:t>
      </w:r>
    </w:p>
    <w:tbl>
      <w:tblPr>
        <w:tblStyle w:val="8"/>
        <w:tblW w:w="1033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4820"/>
        <w:gridCol w:w="487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Theme="minorEastAsia"/>
                <w:b/>
                <w:szCs w:val="21"/>
              </w:rPr>
            </w:pPr>
            <w:r>
              <w:rPr>
                <w:rFonts w:ascii="Times New Roman" w:hAnsi="Times New Roman" w:eastAsiaTheme="minorEastAsia"/>
                <w:b/>
                <w:szCs w:val="21"/>
              </w:rPr>
              <w:t>序号</w:t>
            </w:r>
          </w:p>
        </w:tc>
        <w:tc>
          <w:tcPr>
            <w:tcW w:w="482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Theme="minorEastAsia"/>
                <w:b/>
                <w:szCs w:val="21"/>
              </w:rPr>
            </w:pPr>
            <w:r>
              <w:rPr>
                <w:rFonts w:ascii="Times New Roman" w:hAnsi="Times New Roman" w:eastAsiaTheme="minorEastAsia"/>
                <w:b/>
                <w:szCs w:val="21"/>
              </w:rPr>
              <w:t>征询内容</w:t>
            </w:r>
          </w:p>
        </w:tc>
        <w:tc>
          <w:tcPr>
            <w:tcW w:w="4873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Theme="minorEastAsia"/>
                <w:b/>
                <w:szCs w:val="21"/>
              </w:rPr>
            </w:pPr>
            <w:r>
              <w:rPr>
                <w:rFonts w:ascii="Times New Roman" w:hAnsi="Times New Roman" w:eastAsiaTheme="minorEastAsia"/>
                <w:b/>
                <w:szCs w:val="21"/>
              </w:rPr>
              <w:t>公众意见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1</w:t>
            </w:r>
          </w:p>
        </w:tc>
        <w:tc>
          <w:tcPr>
            <w:tcW w:w="4820" w:type="dxa"/>
            <w:vAlign w:val="center"/>
          </w:tcPr>
          <w:p>
            <w:pPr>
              <w:jc w:val="left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 xml:space="preserve">您对项目是否了解？ </w:t>
            </w:r>
          </w:p>
        </w:tc>
        <w:tc>
          <w:tcPr>
            <w:tcW w:w="4873" w:type="dxa"/>
            <w:vAlign w:val="center"/>
          </w:tcPr>
          <w:p>
            <w:pPr>
              <w:jc w:val="left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fldChar w:fldCharType="begin"/>
            </w:r>
            <w:r>
              <w:rPr>
                <w:rFonts w:ascii="Times New Roman" w:hAnsi="Times New Roman" w:eastAsiaTheme="minorEastAsia"/>
                <w:szCs w:val="21"/>
              </w:rPr>
              <w:instrText xml:space="preserve"> = 1 \* GB3 </w:instrText>
            </w:r>
            <w:r>
              <w:rPr>
                <w:rFonts w:ascii="Times New Roman" w:hAnsi="Times New Roman" w:eastAsiaTheme="minorEastAsia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Theme="minorEastAsia"/>
                <w:szCs w:val="21"/>
              </w:rPr>
              <w:fldChar w:fldCharType="end"/>
            </w:r>
            <w:r>
              <w:rPr>
                <w:rFonts w:ascii="Times New Roman" w:hAnsi="Times New Roman" w:eastAsiaTheme="minorEastAsia"/>
                <w:szCs w:val="21"/>
              </w:rPr>
              <w:t xml:space="preserve">了解     </w:t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Theme="minorEastAsia"/>
                <w:szCs w:val="21"/>
              </w:rPr>
              <w:t xml:space="preserve">听说过      </w:t>
            </w: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 w:eastAsiaTheme="minorEastAsia"/>
                <w:szCs w:val="21"/>
              </w:rPr>
              <w:t>不了解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2</w:t>
            </w:r>
          </w:p>
        </w:tc>
        <w:tc>
          <w:tcPr>
            <w:tcW w:w="4820" w:type="dxa"/>
            <w:vAlign w:val="center"/>
          </w:tcPr>
          <w:p>
            <w:pPr>
              <w:jc w:val="left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您对</w:t>
            </w:r>
            <w:r>
              <w:rPr>
                <w:rFonts w:ascii="Times New Roman" w:hAnsi="Times New Roman"/>
                <w:spacing w:val="-2"/>
                <w:szCs w:val="21"/>
              </w:rPr>
              <w:t>项目</w:t>
            </w:r>
            <w:r>
              <w:rPr>
                <w:rFonts w:ascii="Times New Roman" w:hAnsi="Times New Roman"/>
                <w:kern w:val="0"/>
                <w:szCs w:val="21"/>
              </w:rPr>
              <w:t>所持的态度是？</w:t>
            </w:r>
            <w:r>
              <w:rPr>
                <w:rFonts w:ascii="Times New Roman" w:hAnsi="Times New Roman" w:eastAsiaTheme="minorEastAsia"/>
                <w:szCs w:val="21"/>
              </w:rPr>
              <w:t xml:space="preserve"> </w:t>
            </w:r>
          </w:p>
        </w:tc>
        <w:tc>
          <w:tcPr>
            <w:tcW w:w="4873" w:type="dxa"/>
            <w:vAlign w:val="center"/>
          </w:tcPr>
          <w:p>
            <w:pPr>
              <w:jc w:val="left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fldChar w:fldCharType="begin"/>
            </w:r>
            <w:r>
              <w:rPr>
                <w:rFonts w:ascii="Times New Roman" w:hAnsi="Times New Roman" w:eastAsiaTheme="minorEastAsia"/>
                <w:szCs w:val="21"/>
              </w:rPr>
              <w:instrText xml:space="preserve"> = 1 \* GB3 </w:instrText>
            </w:r>
            <w:r>
              <w:rPr>
                <w:rFonts w:ascii="Times New Roman" w:hAnsi="Times New Roman" w:eastAsiaTheme="minorEastAsia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Theme="minorEastAsia"/>
                <w:szCs w:val="21"/>
              </w:rPr>
              <w:fldChar w:fldCharType="end"/>
            </w:r>
            <w:r>
              <w:rPr>
                <w:rFonts w:ascii="Times New Roman" w:hAnsi="Times New Roman" w:eastAsiaTheme="minorEastAsia"/>
                <w:szCs w:val="21"/>
              </w:rPr>
              <w:t xml:space="preserve">支持     </w:t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/>
                <w:szCs w:val="21"/>
              </w:rPr>
              <w:t>无所谓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/>
                <w:szCs w:val="21"/>
              </w:rPr>
              <w:t>反对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3</w:t>
            </w:r>
          </w:p>
        </w:tc>
        <w:tc>
          <w:tcPr>
            <w:tcW w:w="4820" w:type="dxa"/>
            <w:vAlign w:val="center"/>
          </w:tcPr>
          <w:p>
            <w:pPr>
              <w:jc w:val="left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 xml:space="preserve">项目的建设是否会改善您的出行条件？ </w:t>
            </w:r>
          </w:p>
        </w:tc>
        <w:tc>
          <w:tcPr>
            <w:tcW w:w="4873" w:type="dxa"/>
            <w:vAlign w:val="center"/>
          </w:tcPr>
          <w:p>
            <w:pPr>
              <w:jc w:val="left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fldChar w:fldCharType="begin"/>
            </w:r>
            <w:r>
              <w:rPr>
                <w:rFonts w:ascii="Times New Roman" w:hAnsi="Times New Roman" w:eastAsiaTheme="minorEastAsia"/>
                <w:szCs w:val="21"/>
              </w:rPr>
              <w:instrText xml:space="preserve"> = 1 \* GB3 </w:instrText>
            </w:r>
            <w:r>
              <w:rPr>
                <w:rFonts w:ascii="Times New Roman" w:hAnsi="Times New Roman" w:eastAsiaTheme="minorEastAsia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Theme="minorEastAsia"/>
                <w:szCs w:val="21"/>
              </w:rPr>
              <w:fldChar w:fldCharType="end"/>
            </w:r>
            <w:r>
              <w:rPr>
                <w:rFonts w:ascii="Times New Roman" w:hAnsi="Times New Roman" w:eastAsiaTheme="minorEastAsia"/>
                <w:szCs w:val="21"/>
              </w:rPr>
              <w:t xml:space="preserve">是      </w:t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/>
                <w:szCs w:val="21"/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4</w:t>
            </w:r>
          </w:p>
        </w:tc>
        <w:tc>
          <w:tcPr>
            <w:tcW w:w="4820" w:type="dxa"/>
            <w:vAlign w:val="center"/>
          </w:tcPr>
          <w:p>
            <w:pPr>
              <w:jc w:val="left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</w:rPr>
              <w:t>根据已批复的长株潭都市圈多层次轨道交通规划，鼓励新建城际和市域（郊）铁路采用磁悬浮交通系统，对于本项目采用</w:t>
            </w:r>
            <w:r>
              <w:rPr>
                <w:rFonts w:hint="eastAsia" w:ascii="Times New Roman" w:hAnsi="Times New Roman" w:eastAsiaTheme="minorEastAsia"/>
                <w:b/>
                <w:kern w:val="0"/>
                <w:szCs w:val="21"/>
              </w:rPr>
              <w:t>磁悬浮制式</w:t>
            </w:r>
            <w:r>
              <w:rPr>
                <w:rFonts w:hint="eastAsia" w:ascii="Times New Roman" w:hAnsi="Times New Roman" w:eastAsiaTheme="minorEastAsia"/>
                <w:kern w:val="0"/>
                <w:szCs w:val="21"/>
              </w:rPr>
              <w:t>，您是否赞同？</w:t>
            </w:r>
            <w:r>
              <w:rPr>
                <w:rFonts w:ascii="Times New Roman" w:hAnsi="Times New Roman" w:eastAsiaTheme="minorEastAsia"/>
                <w:kern w:val="0"/>
                <w:szCs w:val="21"/>
              </w:rPr>
              <w:t xml:space="preserve"> </w:t>
            </w:r>
          </w:p>
        </w:tc>
        <w:tc>
          <w:tcPr>
            <w:tcW w:w="4873" w:type="dxa"/>
            <w:vAlign w:val="center"/>
          </w:tcPr>
          <w:p>
            <w:pPr>
              <w:jc w:val="left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fldChar w:fldCharType="begin"/>
            </w:r>
            <w:r>
              <w:rPr>
                <w:rFonts w:ascii="Times New Roman" w:hAnsi="Times New Roman" w:eastAsiaTheme="minorEastAsia"/>
                <w:szCs w:val="21"/>
              </w:rPr>
              <w:instrText xml:space="preserve"> = 1 \* GB3 </w:instrText>
            </w:r>
            <w:r>
              <w:rPr>
                <w:rFonts w:ascii="Times New Roman" w:hAnsi="Times New Roman" w:eastAsiaTheme="minorEastAsia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Theme="minorEastAsia"/>
                <w:szCs w:val="21"/>
              </w:rPr>
              <w:t>①</w:t>
            </w:r>
            <w:r>
              <w:rPr>
                <w:rFonts w:ascii="Times New Roman" w:hAnsi="Times New Roman" w:eastAsiaTheme="minorEastAsia"/>
                <w:szCs w:val="21"/>
              </w:rPr>
              <w:fldChar w:fldCharType="end"/>
            </w:r>
            <w:r>
              <w:rPr>
                <w:rFonts w:hint="eastAsia" w:ascii="Times New Roman" w:hAnsi="Times New Roman" w:eastAsiaTheme="minorEastAsia"/>
                <w:szCs w:val="21"/>
              </w:rPr>
              <w:t>支持     ②</w:t>
            </w:r>
            <w:r>
              <w:rPr>
                <w:rFonts w:ascii="Times New Roman" w:hAnsi="Times New Roman" w:eastAsiaTheme="minorEastAsia"/>
                <w:szCs w:val="21"/>
              </w:rPr>
              <w:t xml:space="preserve">无所谓 </w:t>
            </w:r>
            <w:r>
              <w:rPr>
                <w:rFonts w:hint="eastAsia" w:ascii="Times New Roman" w:hAnsi="Times New Roman" w:eastAsiaTheme="minorEastAsia"/>
                <w:szCs w:val="21"/>
              </w:rPr>
              <w:t xml:space="preserve">     ③</w:t>
            </w:r>
            <w:r>
              <w:rPr>
                <w:rFonts w:ascii="Times New Roman" w:hAnsi="Times New Roman" w:eastAsiaTheme="minorEastAsia"/>
                <w:szCs w:val="21"/>
              </w:rPr>
              <w:t>反对</w:t>
            </w:r>
          </w:p>
        </w:tc>
      </w:tr>
    </w:tbl>
    <w:p>
      <w:pPr>
        <w:spacing w:line="500" w:lineRule="exact"/>
        <w:ind w:left="-420" w:leftChars="-200" w:right="-23" w:rightChars="-11" w:firstLine="450" w:firstLineChars="150"/>
        <w:jc w:val="left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三、</w:t>
      </w:r>
      <w:r>
        <w:rPr>
          <w:rFonts w:hint="eastAsia" w:ascii="Times New Roman" w:hAnsi="Times New Roman" w:eastAsia="黑体"/>
          <w:sz w:val="30"/>
          <w:szCs w:val="30"/>
        </w:rPr>
        <w:t>不定项选择</w:t>
      </w:r>
      <w:r>
        <w:rPr>
          <w:rFonts w:ascii="Times New Roman" w:hAnsi="Times New Roman" w:eastAsia="黑体"/>
          <w:sz w:val="30"/>
          <w:szCs w:val="30"/>
        </w:rPr>
        <w:t>题（至少选一项）</w:t>
      </w:r>
    </w:p>
    <w:tbl>
      <w:tblPr>
        <w:tblStyle w:val="8"/>
        <w:tblW w:w="1033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4820"/>
        <w:gridCol w:w="487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tblHeader/>
          <w:jc w:val="center"/>
        </w:trPr>
        <w:tc>
          <w:tcPr>
            <w:tcW w:w="64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Theme="minorEastAsia"/>
                <w:b/>
                <w:szCs w:val="21"/>
              </w:rPr>
            </w:pPr>
            <w:r>
              <w:rPr>
                <w:rFonts w:ascii="Times New Roman" w:hAnsi="Times New Roman" w:eastAsiaTheme="minorEastAsia"/>
                <w:b/>
                <w:szCs w:val="21"/>
              </w:rPr>
              <w:t>序号</w:t>
            </w:r>
          </w:p>
        </w:tc>
        <w:tc>
          <w:tcPr>
            <w:tcW w:w="482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Theme="minorEastAsia"/>
                <w:b/>
                <w:szCs w:val="21"/>
              </w:rPr>
            </w:pPr>
            <w:r>
              <w:rPr>
                <w:rFonts w:ascii="Times New Roman" w:hAnsi="Times New Roman" w:eastAsiaTheme="minorEastAsia"/>
                <w:b/>
                <w:szCs w:val="21"/>
              </w:rPr>
              <w:t>征询内容</w:t>
            </w:r>
          </w:p>
        </w:tc>
        <w:tc>
          <w:tcPr>
            <w:tcW w:w="4873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Theme="minorEastAsia"/>
                <w:b/>
                <w:szCs w:val="21"/>
              </w:rPr>
            </w:pPr>
            <w:r>
              <w:rPr>
                <w:rFonts w:ascii="Times New Roman" w:hAnsi="Times New Roman" w:eastAsiaTheme="minorEastAsia"/>
                <w:b/>
                <w:szCs w:val="21"/>
              </w:rPr>
              <w:t>公众意见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5</w:t>
            </w:r>
          </w:p>
        </w:tc>
        <w:tc>
          <w:tcPr>
            <w:tcW w:w="4820" w:type="dxa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您目前主要通过哪种交通方式进行</w:t>
            </w:r>
            <w:r>
              <w:rPr>
                <w:rFonts w:ascii="Times New Roman" w:hAnsi="Times New Roman" w:eastAsiaTheme="minorEastAsia"/>
                <w:b/>
                <w:kern w:val="0"/>
                <w:szCs w:val="21"/>
              </w:rPr>
              <w:t>长沙市-宁乡市</w:t>
            </w:r>
            <w:r>
              <w:rPr>
                <w:rFonts w:hint="eastAsia" w:ascii="Times New Roman" w:hAnsi="Times New Roman" w:eastAsiaTheme="minorEastAsia"/>
                <w:kern w:val="0"/>
                <w:szCs w:val="21"/>
              </w:rPr>
              <w:t>之间</w:t>
            </w:r>
            <w:r>
              <w:rPr>
                <w:rFonts w:ascii="Times New Roman" w:hAnsi="Times New Roman" w:eastAsiaTheme="minorEastAsia"/>
                <w:kern w:val="0"/>
                <w:szCs w:val="21"/>
              </w:rPr>
              <w:t>跨区域通行？</w:t>
            </w:r>
          </w:p>
        </w:tc>
        <w:tc>
          <w:tcPr>
            <w:tcW w:w="4873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fldChar w:fldCharType="begin"/>
            </w:r>
            <w:r>
              <w:rPr>
                <w:rFonts w:ascii="Times New Roman" w:hAnsi="Times New Roman" w:eastAsiaTheme="minorEastAsia"/>
                <w:szCs w:val="21"/>
              </w:rPr>
              <w:instrText xml:space="preserve"> = 1 \* GB3 </w:instrText>
            </w:r>
            <w:r>
              <w:rPr>
                <w:rFonts w:ascii="Times New Roman" w:hAnsi="Times New Roman" w:eastAsiaTheme="minorEastAsia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Theme="minorEastAsia"/>
                <w:szCs w:val="21"/>
              </w:rPr>
              <w:fldChar w:fldCharType="end"/>
            </w:r>
            <w:r>
              <w:rPr>
                <w:rFonts w:hint="eastAsia" w:ascii="Times New Roman" w:hAnsi="Times New Roman" w:eastAsiaTheme="minorEastAsia"/>
                <w:szCs w:val="21"/>
              </w:rPr>
              <w:t xml:space="preserve">自驾车       </w:t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hint="eastAsia" w:ascii="Times New Roman" w:hAnsi="Times New Roman"/>
                <w:szCs w:val="21"/>
              </w:rPr>
              <w:t>公交车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szCs w:val="21"/>
              </w:rPr>
              <w:t xml:space="preserve">③大巴   </w:t>
            </w:r>
          </w:p>
          <w:p>
            <w:pPr>
              <w:jc w:val="left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④出租车       ⑤其他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6</w:t>
            </w:r>
          </w:p>
        </w:tc>
        <w:tc>
          <w:tcPr>
            <w:tcW w:w="4820" w:type="dxa"/>
            <w:vAlign w:val="center"/>
          </w:tcPr>
          <w:p>
            <w:pPr>
              <w:jc w:val="left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您认为项目的建设有哪些方面的</w:t>
            </w:r>
            <w:r>
              <w:rPr>
                <w:rFonts w:ascii="Times New Roman" w:hAnsi="Times New Roman"/>
                <w:b/>
                <w:szCs w:val="21"/>
              </w:rPr>
              <w:t>好处</w:t>
            </w:r>
            <w:r>
              <w:rPr>
                <w:rFonts w:ascii="Times New Roman" w:hAnsi="Times New Roman"/>
                <w:szCs w:val="21"/>
              </w:rPr>
              <w:t>？</w:t>
            </w:r>
            <w:r>
              <w:rPr>
                <w:rFonts w:ascii="Times New Roman" w:hAnsi="Times New Roman" w:eastAsiaTheme="minorEastAsia"/>
                <w:szCs w:val="21"/>
              </w:rPr>
              <w:t xml:space="preserve"> </w:t>
            </w:r>
          </w:p>
        </w:tc>
        <w:tc>
          <w:tcPr>
            <w:tcW w:w="4873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fldChar w:fldCharType="begin"/>
            </w:r>
            <w:r>
              <w:rPr>
                <w:rFonts w:ascii="Times New Roman" w:hAnsi="Times New Roman" w:eastAsiaTheme="minorEastAsia"/>
                <w:szCs w:val="21"/>
              </w:rPr>
              <w:instrText xml:space="preserve"> = 1 \* GB3 </w:instrText>
            </w:r>
            <w:r>
              <w:rPr>
                <w:rFonts w:ascii="Times New Roman" w:hAnsi="Times New Roman" w:eastAsiaTheme="minorEastAsia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Theme="minorEastAsia"/>
                <w:szCs w:val="21"/>
              </w:rPr>
              <w:fldChar w:fldCharType="end"/>
            </w:r>
            <w:r>
              <w:rPr>
                <w:rFonts w:ascii="宋体" w:hAnsi="宋体"/>
                <w:szCs w:val="21"/>
              </w:rPr>
              <w:t>加快区域经济发展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宋体" w:hAnsi="宋体"/>
                <w:szCs w:val="21"/>
              </w:rPr>
              <w:t xml:space="preserve">提高区域交通运输能力和水平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 </w:t>
            </w:r>
          </w:p>
          <w:p>
            <w:pPr>
              <w:jc w:val="left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宋体" w:hAnsi="宋体"/>
                <w:szCs w:val="21"/>
              </w:rPr>
              <w:t>方便出行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7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项目</w:t>
            </w:r>
            <w:r>
              <w:rPr>
                <w:rFonts w:ascii="Times New Roman" w:hAnsi="Times New Roman" w:eastAsiaTheme="minorEastAsia"/>
                <w:b/>
                <w:szCs w:val="21"/>
              </w:rPr>
              <w:t>施工期</w:t>
            </w:r>
            <w:r>
              <w:rPr>
                <w:rFonts w:ascii="Times New Roman" w:hAnsi="Times New Roman" w:eastAsiaTheme="minorEastAsia"/>
                <w:szCs w:val="21"/>
              </w:rPr>
              <w:t xml:space="preserve">您关心的问题是？ </w:t>
            </w:r>
          </w:p>
        </w:tc>
        <w:tc>
          <w:tcPr>
            <w:tcW w:w="4873" w:type="dxa"/>
            <w:vAlign w:val="center"/>
          </w:tcPr>
          <w:p>
            <w:pPr>
              <w:jc w:val="left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fldChar w:fldCharType="begin"/>
            </w:r>
            <w:r>
              <w:rPr>
                <w:rFonts w:ascii="Times New Roman" w:hAnsi="Times New Roman" w:eastAsiaTheme="minorEastAsia"/>
                <w:szCs w:val="21"/>
              </w:rPr>
              <w:instrText xml:space="preserve"> = 1 \* GB3 </w:instrText>
            </w:r>
            <w:r>
              <w:rPr>
                <w:rFonts w:ascii="Times New Roman" w:hAnsi="Times New Roman" w:eastAsiaTheme="minorEastAsia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Theme="minorEastAsia"/>
                <w:szCs w:val="21"/>
              </w:rPr>
              <w:fldChar w:fldCharType="end"/>
            </w:r>
            <w:r>
              <w:rPr>
                <w:rFonts w:ascii="Times New Roman" w:hAnsi="Times New Roman" w:eastAsiaTheme="minorEastAsia"/>
                <w:szCs w:val="21"/>
              </w:rPr>
              <w:t xml:space="preserve">征地拆迁 </w:t>
            </w:r>
            <w:r>
              <w:rPr>
                <w:rFonts w:hint="eastAsia" w:ascii="Times New Roman" w:hAnsi="Times New Roman" w:eastAsiaTheme="minorEastAsia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Theme="minorEastAsia"/>
                <w:szCs w:val="21"/>
              </w:rPr>
              <w:t xml:space="preserve">施工安全 </w:t>
            </w:r>
            <w:r>
              <w:rPr>
                <w:rFonts w:hint="eastAsia" w:ascii="Times New Roman" w:hAnsi="Times New Roman" w:eastAsiaTheme="minorEastAsia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 w:eastAsiaTheme="minorEastAsia"/>
                <w:szCs w:val="21"/>
              </w:rPr>
              <w:t xml:space="preserve">道路交通 </w:t>
            </w:r>
          </w:p>
          <w:p>
            <w:pPr>
              <w:jc w:val="left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④</w:t>
            </w:r>
            <w:r>
              <w:rPr>
                <w:rFonts w:ascii="Times New Roman" w:hAnsi="Times New Roman" w:eastAsiaTheme="minorEastAsia"/>
                <w:szCs w:val="21"/>
              </w:rPr>
              <w:t xml:space="preserve">噪声、振动、扬尘、废水、绿化破坏等环境问题   </w:t>
            </w:r>
            <w:r>
              <w:rPr>
                <w:rFonts w:hint="eastAsia" w:ascii="Times New Roman" w:hAnsi="Times New Roman" w:eastAsiaTheme="minorEastAsia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szCs w:val="21"/>
              </w:rPr>
              <w:t>⑤</w:t>
            </w:r>
            <w:r>
              <w:rPr>
                <w:rFonts w:ascii="Times New Roman" w:hAnsi="Times New Roman" w:eastAsiaTheme="minorEastAsia"/>
                <w:szCs w:val="21"/>
              </w:rPr>
              <w:t>停水断电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8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对于项目</w:t>
            </w:r>
            <w:r>
              <w:rPr>
                <w:rFonts w:ascii="Times New Roman" w:hAnsi="Times New Roman" w:eastAsiaTheme="minorEastAsia"/>
                <w:b/>
                <w:szCs w:val="21"/>
              </w:rPr>
              <w:t>施工期</w:t>
            </w:r>
            <w:r>
              <w:rPr>
                <w:rFonts w:ascii="Times New Roman" w:hAnsi="Times New Roman" w:eastAsiaTheme="minorEastAsia"/>
                <w:szCs w:val="21"/>
              </w:rPr>
              <w:t>间可能引发的</w:t>
            </w:r>
            <w:r>
              <w:rPr>
                <w:rFonts w:ascii="Times New Roman" w:hAnsi="Times New Roman" w:eastAsiaTheme="minorEastAsia"/>
                <w:b/>
                <w:szCs w:val="21"/>
              </w:rPr>
              <w:t>交通拥堵</w:t>
            </w:r>
            <w:r>
              <w:rPr>
                <w:rFonts w:ascii="Times New Roman" w:hAnsi="Times New Roman" w:eastAsiaTheme="minorEastAsia"/>
                <w:szCs w:val="21"/>
              </w:rPr>
              <w:t>，您的态度是？</w:t>
            </w:r>
          </w:p>
        </w:tc>
        <w:tc>
          <w:tcPr>
            <w:tcW w:w="4873" w:type="dxa"/>
            <w:vAlign w:val="center"/>
          </w:tcPr>
          <w:p>
            <w:pPr>
              <w:jc w:val="left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fldChar w:fldCharType="begin"/>
            </w:r>
            <w:r>
              <w:rPr>
                <w:rFonts w:ascii="Times New Roman" w:hAnsi="Times New Roman" w:eastAsiaTheme="minorEastAsia"/>
                <w:szCs w:val="21"/>
              </w:rPr>
              <w:instrText xml:space="preserve"> = 1 \* GB3 </w:instrText>
            </w:r>
            <w:r>
              <w:rPr>
                <w:rFonts w:ascii="Times New Roman" w:hAnsi="Times New Roman" w:eastAsiaTheme="minorEastAsia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Theme="minorEastAsia"/>
                <w:szCs w:val="21"/>
              </w:rPr>
              <w:fldChar w:fldCharType="end"/>
            </w:r>
            <w:r>
              <w:rPr>
                <w:rFonts w:ascii="Times New Roman" w:hAnsi="Times New Roman" w:eastAsiaTheme="minorEastAsia"/>
                <w:szCs w:val="21"/>
              </w:rPr>
              <w:t xml:space="preserve">谅解   </w:t>
            </w:r>
            <w:r>
              <w:rPr>
                <w:rFonts w:hint="eastAsia" w:ascii="Times New Roman" w:hAnsi="Times New Roman" w:eastAsiaTheme="minorEastAsia"/>
                <w:szCs w:val="21"/>
              </w:rPr>
              <w:t xml:space="preserve">   </w:t>
            </w:r>
            <w:r>
              <w:rPr>
                <w:rFonts w:ascii="Times New Roman" w:hAnsi="Times New Roman" w:eastAsiaTheme="minorEastAsia"/>
                <w:szCs w:val="21"/>
              </w:rPr>
              <w:t xml:space="preserve"> </w:t>
            </w:r>
            <w:r>
              <w:rPr>
                <w:rFonts w:hint="eastAsia" w:ascii="Times New Roman" w:hAnsi="Times New Roman" w:eastAsiaTheme="minorEastAsia"/>
                <w:szCs w:val="21"/>
              </w:rPr>
              <w:t xml:space="preserve">                </w:t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Theme="minorEastAsia"/>
                <w:szCs w:val="21"/>
              </w:rPr>
              <w:t xml:space="preserve">交通疏导   </w:t>
            </w:r>
            <w:r>
              <w:rPr>
                <w:rFonts w:hint="eastAsia" w:ascii="Times New Roman" w:hAnsi="Times New Roman" w:eastAsiaTheme="minorEastAsia"/>
                <w:szCs w:val="21"/>
              </w:rPr>
              <w:t xml:space="preserve"> </w:t>
            </w:r>
          </w:p>
          <w:p>
            <w:pPr>
              <w:jc w:val="left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 w:eastAsiaTheme="minorEastAsia"/>
                <w:szCs w:val="21"/>
              </w:rPr>
              <w:t>使用替代道路，即使绕行也可</w:t>
            </w:r>
            <w:r>
              <w:rPr>
                <w:rFonts w:hint="eastAsia" w:ascii="Times New Roman" w:hAnsi="Times New Roman" w:eastAsiaTheme="minorEastAsia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④</w:t>
            </w:r>
            <w:r>
              <w:rPr>
                <w:rFonts w:ascii="Times New Roman" w:hAnsi="Times New Roman" w:eastAsiaTheme="minorEastAsia"/>
                <w:szCs w:val="21"/>
              </w:rPr>
              <w:t>不谅解</w:t>
            </w:r>
            <w:r>
              <w:rPr>
                <w:rFonts w:hint="eastAsia" w:ascii="Times New Roman" w:hAnsi="Times New Roman" w:eastAsiaTheme="minorEastAsia"/>
                <w:kern w:val="0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9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对于项目</w:t>
            </w:r>
            <w:r>
              <w:rPr>
                <w:rFonts w:ascii="Times New Roman" w:hAnsi="Times New Roman" w:eastAsiaTheme="minorEastAsia"/>
                <w:b/>
                <w:szCs w:val="21"/>
              </w:rPr>
              <w:t>施工期</w:t>
            </w:r>
            <w:r>
              <w:rPr>
                <w:rFonts w:ascii="Times New Roman" w:hAnsi="Times New Roman" w:eastAsiaTheme="minorEastAsia"/>
                <w:szCs w:val="21"/>
              </w:rPr>
              <w:t>间的环境污染问题，您担心的是？</w:t>
            </w:r>
          </w:p>
        </w:tc>
        <w:tc>
          <w:tcPr>
            <w:tcW w:w="4873" w:type="dxa"/>
            <w:vAlign w:val="center"/>
          </w:tcPr>
          <w:p>
            <w:pPr>
              <w:jc w:val="left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fldChar w:fldCharType="begin"/>
            </w:r>
            <w:r>
              <w:rPr>
                <w:rFonts w:ascii="Times New Roman" w:hAnsi="Times New Roman" w:eastAsiaTheme="minorEastAsia"/>
                <w:szCs w:val="21"/>
              </w:rPr>
              <w:instrText xml:space="preserve"> = 1 \* GB3 </w:instrText>
            </w:r>
            <w:r>
              <w:rPr>
                <w:rFonts w:ascii="Times New Roman" w:hAnsi="Times New Roman" w:eastAsiaTheme="minorEastAsia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Theme="minorEastAsia"/>
                <w:szCs w:val="21"/>
              </w:rPr>
              <w:fldChar w:fldCharType="end"/>
            </w:r>
            <w:r>
              <w:rPr>
                <w:rFonts w:hint="eastAsia" w:ascii="Times New Roman" w:hAnsi="Times New Roman" w:eastAsiaTheme="minorEastAsia"/>
                <w:szCs w:val="21"/>
              </w:rPr>
              <w:t xml:space="preserve">噪声、振动  ②扬尘        ③异味   </w:t>
            </w:r>
          </w:p>
          <w:p>
            <w:pPr>
              <w:jc w:val="left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④废水        ⑤固体废弃物  ⑥生态破坏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10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项目</w:t>
            </w:r>
            <w:r>
              <w:rPr>
                <w:rFonts w:ascii="Times New Roman" w:hAnsi="Times New Roman" w:eastAsiaTheme="minorEastAsia"/>
                <w:b/>
                <w:szCs w:val="21"/>
              </w:rPr>
              <w:t>运营期</w:t>
            </w:r>
            <w:r>
              <w:rPr>
                <w:rFonts w:ascii="Times New Roman" w:hAnsi="Times New Roman" w:eastAsiaTheme="minorEastAsia"/>
                <w:szCs w:val="21"/>
              </w:rPr>
              <w:t xml:space="preserve">您关心的问题是？ </w:t>
            </w:r>
          </w:p>
        </w:tc>
        <w:tc>
          <w:tcPr>
            <w:tcW w:w="4873" w:type="dxa"/>
            <w:vAlign w:val="center"/>
          </w:tcPr>
          <w:p>
            <w:pPr>
              <w:jc w:val="left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fldChar w:fldCharType="begin"/>
            </w:r>
            <w:r>
              <w:rPr>
                <w:rFonts w:ascii="Times New Roman" w:hAnsi="Times New Roman" w:eastAsiaTheme="minorEastAsia"/>
                <w:szCs w:val="21"/>
              </w:rPr>
              <w:instrText xml:space="preserve"> = 1 \* GB3 </w:instrText>
            </w:r>
            <w:r>
              <w:rPr>
                <w:rFonts w:ascii="Times New Roman" w:hAnsi="Times New Roman" w:eastAsiaTheme="minorEastAsia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Theme="minorEastAsia"/>
                <w:szCs w:val="21"/>
              </w:rPr>
              <w:fldChar w:fldCharType="end"/>
            </w:r>
            <w:r>
              <w:rPr>
                <w:rFonts w:ascii="Times New Roman" w:hAnsi="Times New Roman" w:eastAsiaTheme="minorEastAsia"/>
                <w:szCs w:val="21"/>
              </w:rPr>
              <w:t xml:space="preserve">噪声、振动等环境问题  </w:t>
            </w:r>
            <w:r>
              <w:rPr>
                <w:rFonts w:hint="eastAsia" w:ascii="Times New Roman" w:hAnsi="Times New Roman" w:eastAsiaTheme="minorEastAsia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Theme="minorEastAsia"/>
                <w:szCs w:val="21"/>
              </w:rPr>
              <w:t>运营</w:t>
            </w:r>
            <w:r>
              <w:rPr>
                <w:rFonts w:hint="eastAsia" w:ascii="Times New Roman" w:hAnsi="Times New Roman" w:eastAsiaTheme="minorEastAsia"/>
                <w:szCs w:val="21"/>
              </w:rPr>
              <w:t>期交通</w:t>
            </w:r>
            <w:r>
              <w:rPr>
                <w:rFonts w:ascii="Times New Roman" w:hAnsi="Times New Roman" w:eastAsiaTheme="minorEastAsia"/>
                <w:szCs w:val="21"/>
              </w:rPr>
              <w:t>安全</w:t>
            </w:r>
          </w:p>
          <w:p>
            <w:pPr>
              <w:jc w:val="left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③</w:t>
            </w:r>
            <w:r>
              <w:rPr>
                <w:rFonts w:ascii="Times New Roman" w:hAnsi="Times New Roman" w:eastAsiaTheme="minorEastAsia"/>
                <w:szCs w:val="21"/>
              </w:rPr>
              <w:t>电磁</w:t>
            </w:r>
            <w:r>
              <w:rPr>
                <w:rFonts w:hint="eastAsia" w:ascii="Times New Roman" w:hAnsi="Times New Roman" w:eastAsiaTheme="minorEastAsia"/>
                <w:szCs w:val="21"/>
              </w:rPr>
              <w:t>辐射</w:t>
            </w:r>
            <w:r>
              <w:rPr>
                <w:rFonts w:ascii="Times New Roman" w:hAnsi="Times New Roman" w:eastAsiaTheme="minorEastAsia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Theme="minorEastAsia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szCs w:val="21"/>
              </w:rPr>
              <w:t>④</w:t>
            </w:r>
            <w:r>
              <w:rPr>
                <w:rFonts w:ascii="Times New Roman" w:hAnsi="Times New Roman" w:eastAsiaTheme="minorEastAsia"/>
                <w:szCs w:val="21"/>
              </w:rPr>
              <w:t>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11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 xml:space="preserve">对于项目的建设和运营过程中出现的任何问题，您会采取何种处置方式？ </w:t>
            </w:r>
          </w:p>
        </w:tc>
        <w:tc>
          <w:tcPr>
            <w:tcW w:w="4873" w:type="dxa"/>
            <w:vAlign w:val="center"/>
          </w:tcPr>
          <w:p>
            <w:pPr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fldChar w:fldCharType="begin"/>
            </w:r>
            <w:r>
              <w:rPr>
                <w:rFonts w:ascii="Times New Roman" w:hAnsi="Times New Roman" w:eastAsiaTheme="minorEastAsia"/>
                <w:szCs w:val="21"/>
              </w:rPr>
              <w:instrText xml:space="preserve"> = 1 \* GB3 </w:instrText>
            </w:r>
            <w:r>
              <w:rPr>
                <w:rFonts w:ascii="Times New Roman" w:hAnsi="Times New Roman" w:eastAsiaTheme="minorEastAsia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Theme="minorEastAsia"/>
                <w:szCs w:val="21"/>
              </w:rPr>
              <w:fldChar w:fldCharType="end"/>
            </w:r>
            <w:r>
              <w:rPr>
                <w:rFonts w:ascii="Times New Roman" w:hAnsi="Times New Roman" w:eastAsiaTheme="minorEastAsia"/>
                <w:szCs w:val="21"/>
              </w:rPr>
              <w:t xml:space="preserve">谅解 </w:t>
            </w:r>
            <w:r>
              <w:rPr>
                <w:rFonts w:hint="eastAsia" w:ascii="Times New Roman" w:hAnsi="Times New Roman" w:eastAsiaTheme="minorEastAsia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Theme="minorEastAsia"/>
                <w:szCs w:val="21"/>
              </w:rPr>
              <w:t xml:space="preserve">找政府部门投诉  </w:t>
            </w:r>
          </w:p>
          <w:p>
            <w:pPr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 w:eastAsiaTheme="minorEastAsia"/>
                <w:szCs w:val="21"/>
              </w:rPr>
              <w:t>向媒体反映</w:t>
            </w:r>
            <w:r>
              <w:rPr>
                <w:rFonts w:hint="eastAsia" w:ascii="Times New Roman" w:hAnsi="Times New Roman" w:eastAsiaTheme="minorEastAsia"/>
                <w:szCs w:val="21"/>
              </w:rPr>
              <w:t xml:space="preserve"> </w:t>
            </w:r>
            <w:r>
              <w:rPr>
                <w:rFonts w:ascii="Times New Roman" w:hAnsi="Times New Roman" w:eastAsiaTheme="minorEastAsia"/>
                <w:szCs w:val="21"/>
              </w:rPr>
              <w:t xml:space="preserve"> </w:t>
            </w:r>
            <w:r>
              <w:rPr>
                <w:rFonts w:hint="eastAsia" w:ascii="Times New Roman" w:hAnsi="Times New Roman" w:eastAsiaTheme="minorEastAsia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>④</w:t>
            </w:r>
            <w:r>
              <w:rPr>
                <w:rFonts w:ascii="Times New Roman" w:hAnsi="Times New Roman" w:eastAsiaTheme="minorEastAsia"/>
                <w:szCs w:val="21"/>
              </w:rPr>
              <w:t xml:space="preserve">经济补偿 </w:t>
            </w:r>
          </w:p>
        </w:tc>
      </w:tr>
    </w:tbl>
    <w:p>
      <w:pPr>
        <w:spacing w:line="500" w:lineRule="exact"/>
        <w:jc w:val="left"/>
        <w:rPr>
          <w:rFonts w:ascii="Times New Roman" w:hAnsi="Times New Roman" w:eastAsiaTheme="minorEastAsia"/>
          <w:b/>
          <w:sz w:val="36"/>
          <w:szCs w:val="36"/>
        </w:rPr>
      </w:pPr>
    </w:p>
    <w:p>
      <w:pPr>
        <w:spacing w:line="500" w:lineRule="exact"/>
        <w:ind w:left="-420" w:leftChars="-200" w:right="-23" w:rightChars="-11" w:firstLine="450" w:firstLineChars="150"/>
        <w:jc w:val="left"/>
        <w:rPr>
          <w:rFonts w:ascii="Times New Roman" w:hAnsi="Times New Roman" w:eastAsia="黑体"/>
          <w:sz w:val="28"/>
          <w:szCs w:val="30"/>
        </w:rPr>
      </w:pPr>
      <w:r>
        <w:rPr>
          <w:rFonts w:ascii="Times New Roman" w:hAnsi="Times New Roman" w:eastAsia="黑体"/>
          <w:sz w:val="30"/>
          <w:szCs w:val="30"/>
        </w:rPr>
        <w:t>四、</w:t>
      </w:r>
      <w:r>
        <w:rPr>
          <w:rFonts w:hint="eastAsia" w:ascii="Times New Roman" w:hAnsi="Times New Roman" w:eastAsia="黑体"/>
          <w:sz w:val="28"/>
          <w:szCs w:val="30"/>
        </w:rPr>
        <w:t>如果您可能涉及到征拆或生产经营影响，回答12-16题，如不涉及不用填</w:t>
      </w:r>
    </w:p>
    <w:tbl>
      <w:tblPr>
        <w:tblStyle w:val="8"/>
        <w:tblW w:w="1033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4494"/>
        <w:gridCol w:w="505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476" w:hRule="atLeast"/>
          <w:jc w:val="center"/>
        </w:trPr>
        <w:tc>
          <w:tcPr>
            <w:tcW w:w="78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Theme="minorEastAsia"/>
                <w:b/>
                <w:szCs w:val="21"/>
              </w:rPr>
            </w:pPr>
            <w:r>
              <w:rPr>
                <w:rFonts w:ascii="Times New Roman" w:hAnsi="Times New Roman" w:eastAsiaTheme="minorEastAsia"/>
                <w:b/>
                <w:szCs w:val="21"/>
              </w:rPr>
              <w:t>序号</w:t>
            </w:r>
          </w:p>
        </w:tc>
        <w:tc>
          <w:tcPr>
            <w:tcW w:w="449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Theme="minorEastAsia"/>
                <w:b/>
                <w:szCs w:val="21"/>
              </w:rPr>
            </w:pPr>
            <w:r>
              <w:rPr>
                <w:rFonts w:ascii="Times New Roman" w:hAnsi="Times New Roman" w:eastAsiaTheme="minorEastAsia"/>
                <w:b/>
                <w:szCs w:val="21"/>
              </w:rPr>
              <w:t>征询内容</w:t>
            </w:r>
          </w:p>
        </w:tc>
        <w:tc>
          <w:tcPr>
            <w:tcW w:w="505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Theme="minorEastAsia"/>
                <w:b/>
                <w:szCs w:val="21"/>
              </w:rPr>
            </w:pPr>
            <w:r>
              <w:rPr>
                <w:rFonts w:ascii="Times New Roman" w:hAnsi="Times New Roman" w:eastAsiaTheme="minorEastAsia"/>
                <w:b/>
                <w:szCs w:val="21"/>
              </w:rPr>
              <w:t>公众意见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788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1</w:t>
            </w:r>
            <w:r>
              <w:rPr>
                <w:rFonts w:hint="eastAsia" w:ascii="Times New Roman" w:hAnsi="Times New Roman" w:eastAsiaTheme="minorEastAsia"/>
                <w:szCs w:val="21"/>
              </w:rPr>
              <w:t>2</w:t>
            </w:r>
          </w:p>
        </w:tc>
        <w:tc>
          <w:tcPr>
            <w:tcW w:w="4494" w:type="dxa"/>
            <w:vAlign w:val="center"/>
          </w:tcPr>
          <w:p>
            <w:pPr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 w:eastAsiaTheme="minorEastAsia"/>
                <w:b/>
                <w:szCs w:val="21"/>
              </w:rPr>
              <w:t>【单选】</w:t>
            </w:r>
            <w:r>
              <w:rPr>
                <w:rFonts w:ascii="Times New Roman" w:hAnsi="Times New Roman" w:eastAsiaTheme="minorEastAsia"/>
                <w:szCs w:val="21"/>
              </w:rPr>
              <w:t xml:space="preserve">若因项目建设需要征用土地或拆迁您的房屋，您的态度是？ </w:t>
            </w:r>
          </w:p>
        </w:tc>
        <w:tc>
          <w:tcPr>
            <w:tcW w:w="5057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 xml:space="preserve">积极配合  </w:t>
            </w:r>
            <w:r>
              <w:rPr>
                <w:rFonts w:hint="eastAsia" w:ascii="Times New Roman" w:hAnsi="Times New Roman" w:eastAsiaTheme="minorEastAsia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Theme="minorEastAsia"/>
                <w:szCs w:val="21"/>
              </w:rPr>
              <w:t>愿意配合，要看补偿安置政策</w:t>
            </w:r>
          </w:p>
          <w:p>
            <w:pPr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宋体" w:hAnsi="宋体" w:cs="宋体"/>
                <w:szCs w:val="21"/>
              </w:rPr>
              <w:t>不</w:t>
            </w:r>
            <w:r>
              <w:rPr>
                <w:rFonts w:ascii="Times New Roman" w:hAnsi="Times New Roman" w:eastAsiaTheme="minorEastAsia"/>
                <w:szCs w:val="21"/>
              </w:rPr>
              <w:t>愿配合</w:t>
            </w:r>
            <w:r>
              <w:rPr>
                <w:rFonts w:ascii="Times New Roman" w:hAnsi="Times New Roman" w:eastAsiaTheme="minorEastAsia"/>
                <w:kern w:val="0"/>
                <w:szCs w:val="21"/>
              </w:rPr>
              <w:t xml:space="preserve">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788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13</w:t>
            </w:r>
          </w:p>
        </w:tc>
        <w:tc>
          <w:tcPr>
            <w:tcW w:w="4494" w:type="dxa"/>
            <w:vAlign w:val="center"/>
          </w:tcPr>
          <w:p>
            <w:pPr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 w:eastAsiaTheme="minorEastAsia"/>
                <w:b/>
                <w:szCs w:val="21"/>
              </w:rPr>
              <w:t>【单选】</w:t>
            </w:r>
            <w:r>
              <w:rPr>
                <w:rFonts w:ascii="Times New Roman" w:hAnsi="Times New Roman" w:eastAsiaTheme="minorEastAsia"/>
                <w:szCs w:val="21"/>
              </w:rPr>
              <w:t>若需要征用土地或拆迁房屋，您</w:t>
            </w:r>
            <w:r>
              <w:rPr>
                <w:rFonts w:ascii="Times New Roman" w:hAnsi="Times New Roman" w:eastAsiaTheme="minorEastAsia"/>
                <w:b/>
                <w:szCs w:val="21"/>
              </w:rPr>
              <w:t>最</w:t>
            </w:r>
            <w:r>
              <w:rPr>
                <w:rFonts w:ascii="Times New Roman" w:hAnsi="Times New Roman" w:eastAsiaTheme="minorEastAsia"/>
                <w:szCs w:val="21"/>
              </w:rPr>
              <w:t xml:space="preserve">关心的是？ </w:t>
            </w:r>
          </w:p>
        </w:tc>
        <w:tc>
          <w:tcPr>
            <w:tcW w:w="5057" w:type="dxa"/>
            <w:vAlign w:val="center"/>
          </w:tcPr>
          <w:p>
            <w:pPr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fldChar w:fldCharType="begin"/>
            </w:r>
            <w:r>
              <w:rPr>
                <w:rFonts w:ascii="Times New Roman" w:hAnsi="Times New Roman" w:eastAsiaTheme="minorEastAsia"/>
                <w:szCs w:val="21"/>
              </w:rPr>
              <w:instrText xml:space="preserve"> = 1 \* GB3 </w:instrText>
            </w:r>
            <w:r>
              <w:rPr>
                <w:rFonts w:ascii="Times New Roman" w:hAnsi="Times New Roman" w:eastAsiaTheme="minorEastAsia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Theme="minorEastAsia"/>
                <w:szCs w:val="21"/>
              </w:rPr>
              <w:fldChar w:fldCharType="end"/>
            </w:r>
            <w:r>
              <w:rPr>
                <w:rFonts w:ascii="Times New Roman" w:hAnsi="Times New Roman" w:eastAsiaTheme="minorEastAsia"/>
                <w:szCs w:val="21"/>
              </w:rPr>
              <w:t xml:space="preserve">补偿方式及标准    </w:t>
            </w:r>
            <w:r>
              <w:rPr>
                <w:rFonts w:hint="eastAsia" w:ascii="Times New Roman" w:hAnsi="Times New Roman" w:eastAsiaTheme="minorEastAsia"/>
                <w:szCs w:val="21"/>
              </w:rPr>
              <w:t xml:space="preserve"> </w:t>
            </w:r>
            <w:r>
              <w:rPr>
                <w:rFonts w:ascii="Times New Roman" w:hAnsi="Times New Roman" w:eastAsiaTheme="minorEastAsia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Theme="minorEastAsia"/>
                <w:szCs w:val="21"/>
              </w:rPr>
              <w:t xml:space="preserve">拆迁后的安置   </w:t>
            </w:r>
          </w:p>
          <w:p>
            <w:pPr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 w:eastAsiaTheme="minorEastAsia"/>
                <w:szCs w:val="21"/>
              </w:rPr>
              <w:t xml:space="preserve">具体拆迁时限    </w:t>
            </w:r>
            <w:r>
              <w:rPr>
                <w:rFonts w:hint="eastAsia" w:ascii="Times New Roman" w:hAnsi="Times New Roman" w:eastAsiaTheme="minorEastAsia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④</w:t>
            </w:r>
            <w:r>
              <w:rPr>
                <w:rFonts w:ascii="Times New Roman" w:hAnsi="Times New Roman" w:eastAsiaTheme="minorEastAsia"/>
                <w:szCs w:val="21"/>
              </w:rPr>
              <w:t>担心强拆等问题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788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1</w:t>
            </w:r>
            <w:r>
              <w:rPr>
                <w:rFonts w:hint="eastAsia" w:ascii="Times New Roman" w:hAnsi="Times New Roman" w:eastAsiaTheme="minorEastAsia"/>
                <w:szCs w:val="21"/>
              </w:rPr>
              <w:t>4</w:t>
            </w:r>
          </w:p>
        </w:tc>
        <w:tc>
          <w:tcPr>
            <w:tcW w:w="4494" w:type="dxa"/>
            <w:vAlign w:val="center"/>
          </w:tcPr>
          <w:p>
            <w:pPr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 w:eastAsiaTheme="minorEastAsia"/>
                <w:b/>
                <w:szCs w:val="21"/>
              </w:rPr>
              <w:t>【可多选】</w:t>
            </w:r>
            <w:r>
              <w:rPr>
                <w:rFonts w:ascii="Times New Roman" w:hAnsi="Times New Roman" w:eastAsiaTheme="minorEastAsia"/>
                <w:szCs w:val="21"/>
              </w:rPr>
              <w:t>若征拆结果未能达到您的期望，您可能会如何解决？</w:t>
            </w:r>
          </w:p>
        </w:tc>
        <w:tc>
          <w:tcPr>
            <w:tcW w:w="5057" w:type="dxa"/>
            <w:vAlign w:val="center"/>
          </w:tcPr>
          <w:p>
            <w:pPr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fldChar w:fldCharType="begin"/>
            </w:r>
            <w:r>
              <w:rPr>
                <w:rFonts w:ascii="Times New Roman" w:hAnsi="Times New Roman" w:eastAsiaTheme="minorEastAsia"/>
                <w:szCs w:val="21"/>
              </w:rPr>
              <w:instrText xml:space="preserve"> = 1 \* GB3 </w:instrText>
            </w:r>
            <w:r>
              <w:rPr>
                <w:rFonts w:ascii="Times New Roman" w:hAnsi="Times New Roman" w:eastAsiaTheme="minorEastAsia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Theme="minorEastAsia"/>
                <w:szCs w:val="21"/>
              </w:rPr>
              <w:fldChar w:fldCharType="end"/>
            </w:r>
            <w:r>
              <w:rPr>
                <w:rFonts w:ascii="Times New Roman" w:hAnsi="Times New Roman" w:eastAsiaTheme="minorEastAsia"/>
                <w:szCs w:val="21"/>
              </w:rPr>
              <w:t xml:space="preserve">表示理解     </w:t>
            </w:r>
            <w:r>
              <w:rPr>
                <w:rFonts w:hint="eastAsia" w:ascii="Times New Roman" w:hAnsi="Times New Roman" w:eastAsiaTheme="minorEastAsia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Theme="minorEastAsia"/>
                <w:szCs w:val="21"/>
              </w:rPr>
              <w:t xml:space="preserve">向政府相关部门反映   </w:t>
            </w:r>
          </w:p>
          <w:p>
            <w:pPr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 w:eastAsiaTheme="minorEastAsia"/>
                <w:szCs w:val="21"/>
              </w:rPr>
              <w:t>向新闻媒体</w:t>
            </w:r>
            <w:r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  <w:t>反映</w:t>
            </w:r>
            <w:bookmarkStart w:id="0" w:name="_GoBack"/>
            <w:bookmarkEnd w:id="0"/>
            <w:r>
              <w:rPr>
                <w:rFonts w:ascii="Times New Roman" w:hAnsi="Times New Roman" w:eastAsiaTheme="minorEastAsia"/>
                <w:szCs w:val="21"/>
              </w:rPr>
              <w:t xml:space="preserve">  </w:t>
            </w:r>
            <w:r>
              <w:rPr>
                <w:rFonts w:hint="eastAsia" w:ascii="Times New Roman" w:hAnsi="Times New Roman" w:eastAsiaTheme="minorEastAsia"/>
                <w:szCs w:val="21"/>
              </w:rPr>
              <w:t xml:space="preserve">   </w:t>
            </w:r>
            <w:r>
              <w:rPr>
                <w:rFonts w:ascii="Times New Roman" w:hAnsi="Times New Roman" w:eastAsiaTheme="minorEastAsia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④</w:t>
            </w:r>
            <w:r>
              <w:rPr>
                <w:rFonts w:ascii="Times New Roman" w:hAnsi="Times New Roman" w:eastAsiaTheme="minorEastAsia"/>
                <w:szCs w:val="21"/>
              </w:rPr>
              <w:t>协商解决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88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1</w:t>
            </w:r>
            <w:r>
              <w:rPr>
                <w:rFonts w:hint="eastAsia" w:ascii="Times New Roman" w:hAnsi="Times New Roman" w:eastAsiaTheme="minorEastAsia"/>
                <w:szCs w:val="21"/>
              </w:rPr>
              <w:t>5</w:t>
            </w:r>
          </w:p>
        </w:tc>
        <w:tc>
          <w:tcPr>
            <w:tcW w:w="4494" w:type="dxa"/>
            <w:vAlign w:val="center"/>
          </w:tcPr>
          <w:p>
            <w:pPr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 w:eastAsiaTheme="minorEastAsia"/>
                <w:b/>
                <w:szCs w:val="21"/>
              </w:rPr>
              <w:t>【可多选】</w:t>
            </w:r>
            <w:r>
              <w:rPr>
                <w:rFonts w:ascii="Times New Roman" w:hAnsi="Times New Roman" w:eastAsiaTheme="minorEastAsia"/>
                <w:szCs w:val="21"/>
              </w:rPr>
              <w:t>若项目施工造成部分路段封闭，您店铺客流减少，您的态度是？</w:t>
            </w:r>
          </w:p>
        </w:tc>
        <w:tc>
          <w:tcPr>
            <w:tcW w:w="5057" w:type="dxa"/>
            <w:vAlign w:val="center"/>
          </w:tcPr>
          <w:p>
            <w:pPr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fldChar w:fldCharType="begin"/>
            </w:r>
            <w:r>
              <w:rPr>
                <w:rFonts w:ascii="Times New Roman" w:hAnsi="Times New Roman" w:eastAsiaTheme="minorEastAsia"/>
                <w:szCs w:val="21"/>
              </w:rPr>
              <w:instrText xml:space="preserve"> = 1 \* GB3 </w:instrText>
            </w:r>
            <w:r>
              <w:rPr>
                <w:rFonts w:ascii="Times New Roman" w:hAnsi="Times New Roman" w:eastAsiaTheme="minorEastAsia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Theme="minorEastAsia"/>
                <w:szCs w:val="21"/>
              </w:rPr>
              <w:fldChar w:fldCharType="end"/>
            </w:r>
            <w:r>
              <w:rPr>
                <w:rFonts w:ascii="Times New Roman" w:hAnsi="Times New Roman" w:eastAsiaTheme="minorEastAsia"/>
                <w:szCs w:val="21"/>
              </w:rPr>
              <w:t xml:space="preserve">表示理解，待建成人流量增大  </w:t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Theme="minorEastAsia"/>
                <w:szCs w:val="21"/>
              </w:rPr>
              <w:t xml:space="preserve">不确定，需看实际影响   </w:t>
            </w: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/>
                <w:szCs w:val="21"/>
              </w:rPr>
              <w:t>不能理解，寻求解决途径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788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1</w:t>
            </w:r>
            <w:r>
              <w:rPr>
                <w:rFonts w:hint="eastAsia" w:ascii="Times New Roman" w:hAnsi="Times New Roman" w:eastAsiaTheme="minorEastAsia"/>
                <w:szCs w:val="21"/>
              </w:rPr>
              <w:t>6</w:t>
            </w:r>
          </w:p>
        </w:tc>
        <w:tc>
          <w:tcPr>
            <w:tcW w:w="4494" w:type="dxa"/>
            <w:vAlign w:val="center"/>
          </w:tcPr>
          <w:p>
            <w:pPr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 w:eastAsiaTheme="minorEastAsia"/>
                <w:b/>
                <w:szCs w:val="21"/>
              </w:rPr>
              <w:t>【可多选】</w:t>
            </w:r>
            <w:r>
              <w:rPr>
                <w:rFonts w:ascii="Times New Roman" w:hAnsi="Times New Roman" w:eastAsiaTheme="minorEastAsia"/>
                <w:szCs w:val="21"/>
              </w:rPr>
              <w:t>若您店铺所在路段需要封闭，您认为最好的解决方式是？</w:t>
            </w:r>
          </w:p>
        </w:tc>
        <w:tc>
          <w:tcPr>
            <w:tcW w:w="5057" w:type="dxa"/>
            <w:vAlign w:val="center"/>
          </w:tcPr>
          <w:p>
            <w:pPr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fldChar w:fldCharType="begin"/>
            </w:r>
            <w:r>
              <w:rPr>
                <w:rFonts w:ascii="Times New Roman" w:hAnsi="Times New Roman" w:eastAsiaTheme="minorEastAsia"/>
                <w:szCs w:val="21"/>
              </w:rPr>
              <w:instrText xml:space="preserve"> = 1 \* GB3 </w:instrText>
            </w:r>
            <w:r>
              <w:rPr>
                <w:rFonts w:ascii="Times New Roman" w:hAnsi="Times New Roman" w:eastAsiaTheme="minorEastAsia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Theme="minorEastAsia"/>
                <w:szCs w:val="21"/>
              </w:rPr>
              <w:fldChar w:fldCharType="end"/>
            </w:r>
            <w:r>
              <w:rPr>
                <w:rFonts w:ascii="Times New Roman" w:hAnsi="Times New Roman" w:eastAsiaTheme="minorEastAsia"/>
                <w:szCs w:val="21"/>
              </w:rPr>
              <w:t xml:space="preserve">加快施工进度，减少封闭时间   </w:t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Theme="minorEastAsia"/>
                <w:szCs w:val="21"/>
              </w:rPr>
              <w:t xml:space="preserve">安排临时经营地点   </w:t>
            </w: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/>
                <w:szCs w:val="21"/>
              </w:rPr>
              <w:t>给予一定经济补偿</w:t>
            </w:r>
            <w:r>
              <w:rPr>
                <w:rFonts w:hint="eastAsia" w:ascii="Times New Roman" w:hAnsi="Times New Roman"/>
                <w:szCs w:val="21"/>
              </w:rPr>
              <w:t xml:space="preserve">       ④其他</w:t>
            </w:r>
          </w:p>
        </w:tc>
      </w:tr>
    </w:tbl>
    <w:p>
      <w:pPr>
        <w:spacing w:line="500" w:lineRule="exact"/>
        <w:ind w:left="-420" w:leftChars="-200" w:right="-23" w:rightChars="-11" w:firstLine="450" w:firstLineChars="150"/>
        <w:jc w:val="left"/>
        <w:rPr>
          <w:rFonts w:ascii="Times New Roman" w:hAnsi="Times New Roman" w:eastAsia="黑体"/>
          <w:sz w:val="30"/>
          <w:szCs w:val="30"/>
        </w:rPr>
      </w:pPr>
    </w:p>
    <w:p>
      <w:pPr>
        <w:spacing w:line="500" w:lineRule="exact"/>
        <w:ind w:left="-420" w:leftChars="-200" w:right="-23" w:rightChars="-11" w:firstLine="450" w:firstLineChars="150"/>
        <w:jc w:val="left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五、您的其他意见与建议</w:t>
      </w:r>
    </w:p>
    <w:tbl>
      <w:tblPr>
        <w:tblStyle w:val="8"/>
        <w:tblW w:w="1049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10491" w:type="dxa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</w:p>
        </w:tc>
      </w:tr>
    </w:tbl>
    <w:p>
      <w:pPr>
        <w:ind w:firstLine="103" w:firstLineChars="49"/>
        <w:rPr>
          <w:rFonts w:ascii="Times New Roman" w:hAnsi="Times New Roman" w:eastAsiaTheme="minorEastAsia"/>
          <w:b/>
          <w:szCs w:val="21"/>
        </w:rPr>
      </w:pPr>
      <w:r>
        <w:rPr>
          <w:rFonts w:ascii="Times New Roman" w:hAnsi="Times New Roman" w:eastAsiaTheme="minorEastAsia"/>
          <w:b/>
          <w:szCs w:val="21"/>
        </w:rPr>
        <w:t>注：请在相应选项上画“√”，如有其他建议请写在空白处或另附。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7B050C"/>
    <w:multiLevelType w:val="multilevel"/>
    <w:tmpl w:val="647B050C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ascii="宋体" w:hAnsi="宋体" w:eastAsia="宋体" w:cs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0ZWQwNWFiN2U1MGQyNjE3OGFmZjVlNGY2NDViMTkifQ=="/>
  </w:docVars>
  <w:rsids>
    <w:rsidRoot w:val="0095577F"/>
    <w:rsid w:val="00000156"/>
    <w:rsid w:val="0000520C"/>
    <w:rsid w:val="00005FA8"/>
    <w:rsid w:val="00016B03"/>
    <w:rsid w:val="00020265"/>
    <w:rsid w:val="00023B89"/>
    <w:rsid w:val="00027B22"/>
    <w:rsid w:val="00042972"/>
    <w:rsid w:val="00045589"/>
    <w:rsid w:val="00045D65"/>
    <w:rsid w:val="000700CD"/>
    <w:rsid w:val="00077D79"/>
    <w:rsid w:val="00082F9F"/>
    <w:rsid w:val="0008353A"/>
    <w:rsid w:val="00084CAE"/>
    <w:rsid w:val="000932AB"/>
    <w:rsid w:val="00094D56"/>
    <w:rsid w:val="000B334A"/>
    <w:rsid w:val="000B7076"/>
    <w:rsid w:val="000C3741"/>
    <w:rsid w:val="000D206E"/>
    <w:rsid w:val="000D645B"/>
    <w:rsid w:val="000E6361"/>
    <w:rsid w:val="000E671D"/>
    <w:rsid w:val="000E76E5"/>
    <w:rsid w:val="000F7B15"/>
    <w:rsid w:val="0010117E"/>
    <w:rsid w:val="00105676"/>
    <w:rsid w:val="00115DA2"/>
    <w:rsid w:val="00124D6E"/>
    <w:rsid w:val="001269D2"/>
    <w:rsid w:val="00126B7E"/>
    <w:rsid w:val="00132321"/>
    <w:rsid w:val="001326A1"/>
    <w:rsid w:val="00135126"/>
    <w:rsid w:val="001359FE"/>
    <w:rsid w:val="00145C24"/>
    <w:rsid w:val="0015783F"/>
    <w:rsid w:val="00157CF9"/>
    <w:rsid w:val="0016098F"/>
    <w:rsid w:val="001613DF"/>
    <w:rsid w:val="00164933"/>
    <w:rsid w:val="00171CF8"/>
    <w:rsid w:val="00173E67"/>
    <w:rsid w:val="001876AE"/>
    <w:rsid w:val="00191234"/>
    <w:rsid w:val="001916CE"/>
    <w:rsid w:val="00191823"/>
    <w:rsid w:val="001A5188"/>
    <w:rsid w:val="001B3971"/>
    <w:rsid w:val="001B4D9A"/>
    <w:rsid w:val="001B500A"/>
    <w:rsid w:val="001B5E43"/>
    <w:rsid w:val="001C21E1"/>
    <w:rsid w:val="001C42D9"/>
    <w:rsid w:val="001D310E"/>
    <w:rsid w:val="001D3411"/>
    <w:rsid w:val="001E5824"/>
    <w:rsid w:val="001F6BBE"/>
    <w:rsid w:val="00207509"/>
    <w:rsid w:val="00217A79"/>
    <w:rsid w:val="002326CD"/>
    <w:rsid w:val="00233671"/>
    <w:rsid w:val="002374C9"/>
    <w:rsid w:val="0024750E"/>
    <w:rsid w:val="00251B12"/>
    <w:rsid w:val="00254911"/>
    <w:rsid w:val="00260370"/>
    <w:rsid w:val="00260BFA"/>
    <w:rsid w:val="00263B55"/>
    <w:rsid w:val="00265AC1"/>
    <w:rsid w:val="0026698A"/>
    <w:rsid w:val="002709D4"/>
    <w:rsid w:val="00270E35"/>
    <w:rsid w:val="00272F30"/>
    <w:rsid w:val="00277492"/>
    <w:rsid w:val="0028160E"/>
    <w:rsid w:val="002818BA"/>
    <w:rsid w:val="002855D8"/>
    <w:rsid w:val="0029084B"/>
    <w:rsid w:val="002960B6"/>
    <w:rsid w:val="002B29F9"/>
    <w:rsid w:val="002B77FA"/>
    <w:rsid w:val="002C0D80"/>
    <w:rsid w:val="002D672E"/>
    <w:rsid w:val="002E2B14"/>
    <w:rsid w:val="002E471E"/>
    <w:rsid w:val="002F07E9"/>
    <w:rsid w:val="002F55E4"/>
    <w:rsid w:val="0030065A"/>
    <w:rsid w:val="00341216"/>
    <w:rsid w:val="003550CB"/>
    <w:rsid w:val="00356621"/>
    <w:rsid w:val="00356FFD"/>
    <w:rsid w:val="003613BA"/>
    <w:rsid w:val="00365B96"/>
    <w:rsid w:val="00385413"/>
    <w:rsid w:val="003A4116"/>
    <w:rsid w:val="003A5B77"/>
    <w:rsid w:val="003B0110"/>
    <w:rsid w:val="003B7CFF"/>
    <w:rsid w:val="003C188E"/>
    <w:rsid w:val="003C30B4"/>
    <w:rsid w:val="003C556C"/>
    <w:rsid w:val="003C57CC"/>
    <w:rsid w:val="003C7720"/>
    <w:rsid w:val="003D2556"/>
    <w:rsid w:val="003D3DFF"/>
    <w:rsid w:val="003D5E15"/>
    <w:rsid w:val="003E66AA"/>
    <w:rsid w:val="003F2930"/>
    <w:rsid w:val="00401528"/>
    <w:rsid w:val="00402211"/>
    <w:rsid w:val="00402318"/>
    <w:rsid w:val="00403389"/>
    <w:rsid w:val="004060AF"/>
    <w:rsid w:val="0041765D"/>
    <w:rsid w:val="004241E3"/>
    <w:rsid w:val="004246BC"/>
    <w:rsid w:val="00444CE8"/>
    <w:rsid w:val="00447657"/>
    <w:rsid w:val="00450932"/>
    <w:rsid w:val="00465C9A"/>
    <w:rsid w:val="00467C83"/>
    <w:rsid w:val="00482ECE"/>
    <w:rsid w:val="00486A34"/>
    <w:rsid w:val="004962D4"/>
    <w:rsid w:val="004A1F17"/>
    <w:rsid w:val="004A245C"/>
    <w:rsid w:val="004A629F"/>
    <w:rsid w:val="004D051D"/>
    <w:rsid w:val="004D1997"/>
    <w:rsid w:val="004D46CF"/>
    <w:rsid w:val="004D551F"/>
    <w:rsid w:val="005029B2"/>
    <w:rsid w:val="00506A2B"/>
    <w:rsid w:val="00506D9D"/>
    <w:rsid w:val="005074AD"/>
    <w:rsid w:val="0051557F"/>
    <w:rsid w:val="00520C17"/>
    <w:rsid w:val="00522FAC"/>
    <w:rsid w:val="005542A7"/>
    <w:rsid w:val="00557343"/>
    <w:rsid w:val="00560021"/>
    <w:rsid w:val="00563F96"/>
    <w:rsid w:val="00564898"/>
    <w:rsid w:val="005665B2"/>
    <w:rsid w:val="00574A80"/>
    <w:rsid w:val="00577869"/>
    <w:rsid w:val="00584B05"/>
    <w:rsid w:val="005A0383"/>
    <w:rsid w:val="005B19EB"/>
    <w:rsid w:val="005B67A1"/>
    <w:rsid w:val="005C100E"/>
    <w:rsid w:val="005C1813"/>
    <w:rsid w:val="005C2ED9"/>
    <w:rsid w:val="005C4B30"/>
    <w:rsid w:val="005E6805"/>
    <w:rsid w:val="005F33DF"/>
    <w:rsid w:val="005F7476"/>
    <w:rsid w:val="005F7AC0"/>
    <w:rsid w:val="00602DDC"/>
    <w:rsid w:val="006038DC"/>
    <w:rsid w:val="0060688B"/>
    <w:rsid w:val="0061218E"/>
    <w:rsid w:val="00631D46"/>
    <w:rsid w:val="00636DCE"/>
    <w:rsid w:val="00650484"/>
    <w:rsid w:val="006572C5"/>
    <w:rsid w:val="0065765B"/>
    <w:rsid w:val="0066361C"/>
    <w:rsid w:val="0066660B"/>
    <w:rsid w:val="0067262B"/>
    <w:rsid w:val="006770B2"/>
    <w:rsid w:val="00677551"/>
    <w:rsid w:val="0068093B"/>
    <w:rsid w:val="00681B7A"/>
    <w:rsid w:val="00683E20"/>
    <w:rsid w:val="0068580E"/>
    <w:rsid w:val="00687003"/>
    <w:rsid w:val="00692603"/>
    <w:rsid w:val="00695203"/>
    <w:rsid w:val="006B1C2E"/>
    <w:rsid w:val="006C499A"/>
    <w:rsid w:val="006D08C0"/>
    <w:rsid w:val="006D35EF"/>
    <w:rsid w:val="006D5C6A"/>
    <w:rsid w:val="006D68D3"/>
    <w:rsid w:val="006E1340"/>
    <w:rsid w:val="006E2C58"/>
    <w:rsid w:val="006F356C"/>
    <w:rsid w:val="006F3D48"/>
    <w:rsid w:val="006F424F"/>
    <w:rsid w:val="00701C68"/>
    <w:rsid w:val="007171D6"/>
    <w:rsid w:val="00731DEA"/>
    <w:rsid w:val="007363E6"/>
    <w:rsid w:val="00742C59"/>
    <w:rsid w:val="00754C9A"/>
    <w:rsid w:val="00757825"/>
    <w:rsid w:val="007625E6"/>
    <w:rsid w:val="007625FD"/>
    <w:rsid w:val="00767A6B"/>
    <w:rsid w:val="00784E17"/>
    <w:rsid w:val="007864EA"/>
    <w:rsid w:val="00786D97"/>
    <w:rsid w:val="0079074B"/>
    <w:rsid w:val="00793044"/>
    <w:rsid w:val="00797FED"/>
    <w:rsid w:val="007B03B0"/>
    <w:rsid w:val="007C035D"/>
    <w:rsid w:val="007C16F0"/>
    <w:rsid w:val="007D09C2"/>
    <w:rsid w:val="007D1807"/>
    <w:rsid w:val="007D19EA"/>
    <w:rsid w:val="007D3CE0"/>
    <w:rsid w:val="007D3F38"/>
    <w:rsid w:val="007E1683"/>
    <w:rsid w:val="007E5A3C"/>
    <w:rsid w:val="007E779E"/>
    <w:rsid w:val="007F1E24"/>
    <w:rsid w:val="007F2591"/>
    <w:rsid w:val="00801EFD"/>
    <w:rsid w:val="008024E1"/>
    <w:rsid w:val="00806EF1"/>
    <w:rsid w:val="00812AE7"/>
    <w:rsid w:val="00814599"/>
    <w:rsid w:val="00824C76"/>
    <w:rsid w:val="008261B7"/>
    <w:rsid w:val="008272F5"/>
    <w:rsid w:val="00831D70"/>
    <w:rsid w:val="008339AC"/>
    <w:rsid w:val="00833CDA"/>
    <w:rsid w:val="008404E4"/>
    <w:rsid w:val="0084371A"/>
    <w:rsid w:val="00850612"/>
    <w:rsid w:val="00862411"/>
    <w:rsid w:val="00864131"/>
    <w:rsid w:val="00865870"/>
    <w:rsid w:val="00871254"/>
    <w:rsid w:val="00872313"/>
    <w:rsid w:val="00876A98"/>
    <w:rsid w:val="00876DC5"/>
    <w:rsid w:val="008941FC"/>
    <w:rsid w:val="008943BB"/>
    <w:rsid w:val="00894DC3"/>
    <w:rsid w:val="00896859"/>
    <w:rsid w:val="008A48FF"/>
    <w:rsid w:val="008B1C0D"/>
    <w:rsid w:val="008B7D25"/>
    <w:rsid w:val="008C0436"/>
    <w:rsid w:val="008C264B"/>
    <w:rsid w:val="008C32F1"/>
    <w:rsid w:val="008C55A2"/>
    <w:rsid w:val="008D02CB"/>
    <w:rsid w:val="008D0318"/>
    <w:rsid w:val="008D16C7"/>
    <w:rsid w:val="008F3FC5"/>
    <w:rsid w:val="008F4FCA"/>
    <w:rsid w:val="008F677B"/>
    <w:rsid w:val="008F7DE1"/>
    <w:rsid w:val="009122AF"/>
    <w:rsid w:val="009162C1"/>
    <w:rsid w:val="0092110D"/>
    <w:rsid w:val="0092381D"/>
    <w:rsid w:val="00926DA0"/>
    <w:rsid w:val="0094135A"/>
    <w:rsid w:val="00942F27"/>
    <w:rsid w:val="0094631E"/>
    <w:rsid w:val="009473C5"/>
    <w:rsid w:val="0095577F"/>
    <w:rsid w:val="00961222"/>
    <w:rsid w:val="00963453"/>
    <w:rsid w:val="00964CC0"/>
    <w:rsid w:val="00967DD8"/>
    <w:rsid w:val="00972D1F"/>
    <w:rsid w:val="00991268"/>
    <w:rsid w:val="009915D7"/>
    <w:rsid w:val="00997790"/>
    <w:rsid w:val="009A10A3"/>
    <w:rsid w:val="009A2C45"/>
    <w:rsid w:val="009B5401"/>
    <w:rsid w:val="009C2F51"/>
    <w:rsid w:val="009C73AA"/>
    <w:rsid w:val="009D1E5B"/>
    <w:rsid w:val="009D2492"/>
    <w:rsid w:val="009F433E"/>
    <w:rsid w:val="009F6ACB"/>
    <w:rsid w:val="00A05B26"/>
    <w:rsid w:val="00A17E0E"/>
    <w:rsid w:val="00A25135"/>
    <w:rsid w:val="00A31BAC"/>
    <w:rsid w:val="00A47884"/>
    <w:rsid w:val="00A66D47"/>
    <w:rsid w:val="00A7445F"/>
    <w:rsid w:val="00A9084D"/>
    <w:rsid w:val="00A933DF"/>
    <w:rsid w:val="00A9357D"/>
    <w:rsid w:val="00AA401B"/>
    <w:rsid w:val="00AA6F6A"/>
    <w:rsid w:val="00AA71E0"/>
    <w:rsid w:val="00AB22FF"/>
    <w:rsid w:val="00AB25CF"/>
    <w:rsid w:val="00AB4244"/>
    <w:rsid w:val="00AC1579"/>
    <w:rsid w:val="00AC378D"/>
    <w:rsid w:val="00AD2CF4"/>
    <w:rsid w:val="00AD4168"/>
    <w:rsid w:val="00AD5F44"/>
    <w:rsid w:val="00AD686A"/>
    <w:rsid w:val="00AE0B4E"/>
    <w:rsid w:val="00AE5DC2"/>
    <w:rsid w:val="00B20428"/>
    <w:rsid w:val="00B21DFC"/>
    <w:rsid w:val="00B245B5"/>
    <w:rsid w:val="00B30301"/>
    <w:rsid w:val="00B315C3"/>
    <w:rsid w:val="00B3236B"/>
    <w:rsid w:val="00B5502B"/>
    <w:rsid w:val="00B560A5"/>
    <w:rsid w:val="00B66A1E"/>
    <w:rsid w:val="00B74C2E"/>
    <w:rsid w:val="00B831D6"/>
    <w:rsid w:val="00B848E0"/>
    <w:rsid w:val="00B85318"/>
    <w:rsid w:val="00B86C2E"/>
    <w:rsid w:val="00B92DE7"/>
    <w:rsid w:val="00B92EF6"/>
    <w:rsid w:val="00BA378E"/>
    <w:rsid w:val="00BA5355"/>
    <w:rsid w:val="00BB2683"/>
    <w:rsid w:val="00BD05E5"/>
    <w:rsid w:val="00BE6324"/>
    <w:rsid w:val="00BF029B"/>
    <w:rsid w:val="00BF2AA6"/>
    <w:rsid w:val="00BF7BCB"/>
    <w:rsid w:val="00C00470"/>
    <w:rsid w:val="00C074CE"/>
    <w:rsid w:val="00C140D7"/>
    <w:rsid w:val="00C15249"/>
    <w:rsid w:val="00C16CD3"/>
    <w:rsid w:val="00C37644"/>
    <w:rsid w:val="00C44931"/>
    <w:rsid w:val="00C5021B"/>
    <w:rsid w:val="00C5269B"/>
    <w:rsid w:val="00C573CC"/>
    <w:rsid w:val="00C612F6"/>
    <w:rsid w:val="00C637F2"/>
    <w:rsid w:val="00C705D4"/>
    <w:rsid w:val="00C76A43"/>
    <w:rsid w:val="00C82EC7"/>
    <w:rsid w:val="00CA74ED"/>
    <w:rsid w:val="00CA7C69"/>
    <w:rsid w:val="00CB0894"/>
    <w:rsid w:val="00CB6F04"/>
    <w:rsid w:val="00CB7540"/>
    <w:rsid w:val="00CC64DE"/>
    <w:rsid w:val="00CD1F51"/>
    <w:rsid w:val="00CF20D5"/>
    <w:rsid w:val="00CF4E44"/>
    <w:rsid w:val="00D024A3"/>
    <w:rsid w:val="00D02630"/>
    <w:rsid w:val="00D06419"/>
    <w:rsid w:val="00D1447A"/>
    <w:rsid w:val="00D15052"/>
    <w:rsid w:val="00D23F6A"/>
    <w:rsid w:val="00D34CC4"/>
    <w:rsid w:val="00D5089F"/>
    <w:rsid w:val="00D52C07"/>
    <w:rsid w:val="00D5464A"/>
    <w:rsid w:val="00D645CC"/>
    <w:rsid w:val="00D66ED1"/>
    <w:rsid w:val="00D67E08"/>
    <w:rsid w:val="00D74C9F"/>
    <w:rsid w:val="00D75540"/>
    <w:rsid w:val="00DA1B6A"/>
    <w:rsid w:val="00DA71D7"/>
    <w:rsid w:val="00DA797D"/>
    <w:rsid w:val="00DC23CB"/>
    <w:rsid w:val="00DD5666"/>
    <w:rsid w:val="00DF160E"/>
    <w:rsid w:val="00DF3897"/>
    <w:rsid w:val="00DF685A"/>
    <w:rsid w:val="00E01F6B"/>
    <w:rsid w:val="00E04EFB"/>
    <w:rsid w:val="00E159E6"/>
    <w:rsid w:val="00E16928"/>
    <w:rsid w:val="00E21259"/>
    <w:rsid w:val="00E25103"/>
    <w:rsid w:val="00E31A94"/>
    <w:rsid w:val="00E34169"/>
    <w:rsid w:val="00E3779C"/>
    <w:rsid w:val="00E42117"/>
    <w:rsid w:val="00E60E89"/>
    <w:rsid w:val="00E66A5A"/>
    <w:rsid w:val="00E67FEC"/>
    <w:rsid w:val="00E831F4"/>
    <w:rsid w:val="00E84BCF"/>
    <w:rsid w:val="00EA3649"/>
    <w:rsid w:val="00EB18A0"/>
    <w:rsid w:val="00EB6CAC"/>
    <w:rsid w:val="00EB729B"/>
    <w:rsid w:val="00EB7E91"/>
    <w:rsid w:val="00EC2163"/>
    <w:rsid w:val="00EC3F2F"/>
    <w:rsid w:val="00EC623B"/>
    <w:rsid w:val="00ED0335"/>
    <w:rsid w:val="00ED293C"/>
    <w:rsid w:val="00ED40BE"/>
    <w:rsid w:val="00ED4611"/>
    <w:rsid w:val="00ED6A4F"/>
    <w:rsid w:val="00ED760A"/>
    <w:rsid w:val="00ED7ADF"/>
    <w:rsid w:val="00EE4510"/>
    <w:rsid w:val="00EE5DD1"/>
    <w:rsid w:val="00EF0890"/>
    <w:rsid w:val="00EF4398"/>
    <w:rsid w:val="00F0135C"/>
    <w:rsid w:val="00F127A8"/>
    <w:rsid w:val="00F12F2C"/>
    <w:rsid w:val="00F15D79"/>
    <w:rsid w:val="00F245AA"/>
    <w:rsid w:val="00F27F19"/>
    <w:rsid w:val="00F31FAB"/>
    <w:rsid w:val="00F601F0"/>
    <w:rsid w:val="00F65568"/>
    <w:rsid w:val="00F717CF"/>
    <w:rsid w:val="00F73717"/>
    <w:rsid w:val="00F73726"/>
    <w:rsid w:val="00F74D98"/>
    <w:rsid w:val="00F80EBF"/>
    <w:rsid w:val="00F82A8C"/>
    <w:rsid w:val="00F865ED"/>
    <w:rsid w:val="00FB16E7"/>
    <w:rsid w:val="00FB309A"/>
    <w:rsid w:val="00FB4FEC"/>
    <w:rsid w:val="00FE00D1"/>
    <w:rsid w:val="012A1B64"/>
    <w:rsid w:val="0190099C"/>
    <w:rsid w:val="06380399"/>
    <w:rsid w:val="0ED24B6B"/>
    <w:rsid w:val="19E8471B"/>
    <w:rsid w:val="256C0CC0"/>
    <w:rsid w:val="34731D1C"/>
    <w:rsid w:val="6893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link w:val="14"/>
    <w:qFormat/>
    <w:uiPriority w:val="0"/>
    <w:pPr>
      <w:spacing w:line="480" w:lineRule="exact"/>
      <w:ind w:firstLine="200" w:firstLineChars="200"/>
    </w:pPr>
    <w:rPr>
      <w:rFonts w:ascii="Arial" w:hAnsi="Arial"/>
      <w:kern w:val="0"/>
      <w:sz w:val="24"/>
      <w:szCs w:val="24"/>
      <w:lang w:val="zh-CN" w:eastAsia="zh-CN"/>
    </w:rPr>
  </w:style>
  <w:style w:type="paragraph" w:styleId="3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 w:eastAsia="zh-CN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 w:eastAsia="zh-CN"/>
    </w:rPr>
  </w:style>
  <w:style w:type="paragraph" w:styleId="7">
    <w:name w:val="annotation subject"/>
    <w:basedOn w:val="3"/>
    <w:next w:val="3"/>
    <w:link w:val="17"/>
    <w:semiHidden/>
    <w:unhideWhenUsed/>
    <w:qFormat/>
    <w:uiPriority w:val="99"/>
    <w:rPr>
      <w:b/>
      <w:bCs/>
    </w:rPr>
  </w:style>
  <w:style w:type="character" w:styleId="10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link w:val="6"/>
    <w:qFormat/>
    <w:uiPriority w:val="99"/>
    <w:rPr>
      <w:sz w:val="18"/>
      <w:szCs w:val="18"/>
    </w:rPr>
  </w:style>
  <w:style w:type="character" w:customStyle="1" w:styleId="12">
    <w:name w:val="页脚 Char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正文缩进 Char"/>
    <w:link w:val="2"/>
    <w:qFormat/>
    <w:uiPriority w:val="0"/>
    <w:rPr>
      <w:rFonts w:ascii="Arial" w:hAnsi="Arial" w:eastAsia="宋体" w:cs="Times New Roman"/>
      <w:kern w:val="0"/>
      <w:sz w:val="24"/>
      <w:szCs w:val="24"/>
    </w:rPr>
  </w:style>
  <w:style w:type="paragraph" w:customStyle="1" w:styleId="15">
    <w:name w:val="环小四表内容"/>
    <w:basedOn w:val="1"/>
    <w:qFormat/>
    <w:uiPriority w:val="0"/>
    <w:pPr>
      <w:wordWrap w:val="0"/>
      <w:spacing w:line="240" w:lineRule="exact"/>
      <w:jc w:val="center"/>
    </w:pPr>
    <w:rPr>
      <w:rFonts w:ascii="Times New Roman" w:hAnsi="宋体"/>
      <w:sz w:val="18"/>
      <w:szCs w:val="21"/>
    </w:rPr>
  </w:style>
  <w:style w:type="character" w:customStyle="1" w:styleId="16">
    <w:name w:val="批注文字 Char"/>
    <w:link w:val="3"/>
    <w:semiHidden/>
    <w:qFormat/>
    <w:uiPriority w:val="99"/>
    <w:rPr>
      <w:kern w:val="2"/>
      <w:sz w:val="21"/>
      <w:szCs w:val="22"/>
    </w:rPr>
  </w:style>
  <w:style w:type="character" w:customStyle="1" w:styleId="17">
    <w:name w:val="批注主题 Char"/>
    <w:link w:val="7"/>
    <w:semiHidden/>
    <w:qFormat/>
    <w:uiPriority w:val="99"/>
    <w:rPr>
      <w:b/>
      <w:bCs/>
      <w:kern w:val="2"/>
      <w:sz w:val="21"/>
      <w:szCs w:val="22"/>
    </w:rPr>
  </w:style>
  <w:style w:type="character" w:customStyle="1" w:styleId="18">
    <w:name w:val="批注框文本 Char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CFAD1-6D74-443B-91F7-EB685CD0DD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1357</Words>
  <Characters>1382</Characters>
  <Lines>16</Lines>
  <Paragraphs>4</Paragraphs>
  <TotalTime>2</TotalTime>
  <ScaleCrop>false</ScaleCrop>
  <LinksUpToDate>false</LinksUpToDate>
  <CharactersWithSpaces>1807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2023-07-11T11:36:00Z</dcterms:created>
  <dc:creator>dell</dc:creator>
  <cp:lastModifiedBy>心不宣</cp:lastModifiedBy>
  <cp:lastPrinted>2022-12-05T03:41:00Z</cp:lastPrinted>
  <dcterms:modified xsi:type="dcterms:W3CDTF">2023-07-12T10:42:17Z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096E06B533C04BE7AC01773C714A7F6C</vt:lpwstr>
  </property>
</Properties>
</file>